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1966"/>
        <w:tblW w:w="1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2596"/>
        <w:gridCol w:w="3017"/>
        <w:gridCol w:w="2965"/>
      </w:tblGrid>
      <w:tr w:rsidR="00771FBF" w:rsidRPr="00F94AD8" w14:paraId="2E1AFDC8" w14:textId="77777777" w:rsidTr="00771FBF">
        <w:trPr>
          <w:trHeight w:val="497"/>
        </w:trPr>
        <w:tc>
          <w:tcPr>
            <w:tcW w:w="5446" w:type="dxa"/>
            <w:gridSpan w:val="2"/>
          </w:tcPr>
          <w:p w14:paraId="3C99AA23" w14:textId="77777777" w:rsidR="00D70A2D" w:rsidRDefault="00771FBF" w:rsidP="00D70A2D">
            <w:pPr>
              <w:pStyle w:val="NoSpacing"/>
              <w:rPr>
                <w:rFonts w:ascii="Arial" w:hAnsi="Arial" w:cs="Arial"/>
                <w:sz w:val="18"/>
                <w:szCs w:val="18"/>
              </w:rPr>
            </w:pPr>
            <w:r w:rsidRPr="000676C6">
              <w:rPr>
                <w:rFonts w:ascii="Arial" w:hAnsi="Arial" w:cs="Arial"/>
                <w:b/>
                <w:bCs/>
                <w:sz w:val="18"/>
                <w:szCs w:val="18"/>
              </w:rPr>
              <w:t xml:space="preserve">Contact Name: </w:t>
            </w:r>
            <w:r w:rsidR="00DC3B5F">
              <w:rPr>
                <w:rFonts w:ascii="Arial" w:hAnsi="Arial" w:cs="Arial"/>
                <w:b/>
                <w:bCs/>
                <w:sz w:val="18"/>
                <w:szCs w:val="18"/>
              </w:rPr>
              <w:t xml:space="preserve"> </w:t>
            </w:r>
            <w:r w:rsidR="00DC3B5F">
              <w:rPr>
                <w:rFonts w:ascii="Arial" w:hAnsi="Arial" w:cs="Arial"/>
                <w:sz w:val="18"/>
                <w:szCs w:val="18"/>
              </w:rPr>
              <w:t xml:space="preserve"> </w:t>
            </w:r>
          </w:p>
          <w:p w14:paraId="7C6D76C4" w14:textId="77777777" w:rsidR="00D70A2D" w:rsidRDefault="00771FBF" w:rsidP="00D70A2D">
            <w:pPr>
              <w:pStyle w:val="NoSpacing"/>
              <w:rPr>
                <w:rFonts w:ascii="Arial" w:hAnsi="Arial" w:cs="Arial"/>
                <w:b/>
                <w:bCs/>
                <w:sz w:val="18"/>
                <w:szCs w:val="18"/>
              </w:rPr>
            </w:pPr>
            <w:r w:rsidRPr="000676C6">
              <w:rPr>
                <w:rFonts w:ascii="Arial" w:hAnsi="Arial" w:cs="Arial"/>
                <w:b/>
                <w:bCs/>
                <w:sz w:val="18"/>
                <w:szCs w:val="18"/>
              </w:rPr>
              <w:t>Email Address:</w:t>
            </w:r>
            <w:r w:rsidR="00DC3B5F">
              <w:rPr>
                <w:rFonts w:ascii="Arial" w:hAnsi="Arial" w:cs="Arial"/>
                <w:b/>
                <w:bCs/>
                <w:sz w:val="18"/>
                <w:szCs w:val="18"/>
              </w:rPr>
              <w:t xml:space="preserve"> </w:t>
            </w:r>
          </w:p>
          <w:p w14:paraId="69BEDFFE" w14:textId="6E20D3E2" w:rsidR="00771FBF" w:rsidRPr="00B53C1D" w:rsidRDefault="00771FBF" w:rsidP="00D70A2D">
            <w:pPr>
              <w:pStyle w:val="NoSpacing"/>
              <w:rPr>
                <w:rFonts w:ascii="Arial" w:hAnsi="Arial" w:cs="Arial"/>
                <w:sz w:val="20"/>
                <w:szCs w:val="20"/>
              </w:rPr>
            </w:pPr>
            <w:r w:rsidRPr="000676C6">
              <w:rPr>
                <w:rFonts w:ascii="Arial" w:hAnsi="Arial" w:cs="Arial"/>
                <w:b/>
                <w:bCs/>
                <w:sz w:val="18"/>
                <w:szCs w:val="18"/>
              </w:rPr>
              <w:t>Contact Number</w:t>
            </w:r>
            <w:r w:rsidRPr="00481DB1">
              <w:rPr>
                <w:rFonts w:ascii="Arial" w:hAnsi="Arial" w:cs="Arial"/>
                <w:sz w:val="18"/>
                <w:szCs w:val="18"/>
              </w:rPr>
              <w:t xml:space="preserve">: </w:t>
            </w:r>
          </w:p>
        </w:tc>
        <w:tc>
          <w:tcPr>
            <w:tcW w:w="5982" w:type="dxa"/>
            <w:gridSpan w:val="2"/>
          </w:tcPr>
          <w:p w14:paraId="5AA40D7B" w14:textId="0E722C2D" w:rsidR="00771FBF" w:rsidRPr="000676C6" w:rsidRDefault="00771FBF" w:rsidP="00771FBF">
            <w:pPr>
              <w:spacing w:after="0" w:line="240" w:lineRule="auto"/>
              <w:rPr>
                <w:rFonts w:ascii="Arial" w:hAnsi="Arial" w:cs="Arial"/>
                <w:b/>
                <w:bCs/>
                <w:sz w:val="18"/>
                <w:szCs w:val="20"/>
              </w:rPr>
            </w:pPr>
            <w:r w:rsidRPr="000676C6">
              <w:rPr>
                <w:rFonts w:ascii="Arial" w:hAnsi="Arial" w:cs="Arial"/>
                <w:b/>
                <w:bCs/>
                <w:sz w:val="18"/>
                <w:szCs w:val="20"/>
              </w:rPr>
              <w:t xml:space="preserve">Date of Event: </w:t>
            </w:r>
          </w:p>
          <w:p w14:paraId="084DDCC4" w14:textId="77777777" w:rsidR="00771FBF" w:rsidRPr="00B53C1D" w:rsidRDefault="00771FBF" w:rsidP="00F47E55">
            <w:pPr>
              <w:pStyle w:val="NoSpacing"/>
              <w:rPr>
                <w:rFonts w:ascii="Arial" w:hAnsi="Arial" w:cs="Arial"/>
                <w:sz w:val="20"/>
                <w:szCs w:val="20"/>
              </w:rPr>
            </w:pPr>
          </w:p>
        </w:tc>
      </w:tr>
      <w:tr w:rsidR="00771FBF" w:rsidRPr="00F94AD8" w14:paraId="3C3069EF" w14:textId="77777777" w:rsidTr="00771FBF">
        <w:trPr>
          <w:trHeight w:val="504"/>
        </w:trPr>
        <w:tc>
          <w:tcPr>
            <w:tcW w:w="5446" w:type="dxa"/>
            <w:gridSpan w:val="2"/>
          </w:tcPr>
          <w:p w14:paraId="5C86AC6F" w14:textId="77777777" w:rsidR="00771FBF" w:rsidRPr="000676C6" w:rsidRDefault="00771FBF" w:rsidP="00771FBF">
            <w:pPr>
              <w:pStyle w:val="NoSpacing"/>
              <w:rPr>
                <w:rFonts w:ascii="Arial" w:hAnsi="Arial" w:cs="Arial"/>
                <w:b/>
                <w:bCs/>
                <w:sz w:val="18"/>
                <w:szCs w:val="20"/>
                <w:u w:val="single"/>
              </w:rPr>
            </w:pPr>
            <w:r w:rsidRPr="000676C6">
              <w:rPr>
                <w:rFonts w:ascii="Arial" w:hAnsi="Arial" w:cs="Arial"/>
                <w:b/>
                <w:bCs/>
                <w:sz w:val="18"/>
                <w:szCs w:val="20"/>
                <w:u w:val="single"/>
              </w:rPr>
              <w:t>For Wedding Bookings:</w:t>
            </w:r>
          </w:p>
          <w:p w14:paraId="359202CE" w14:textId="4D156E46" w:rsidR="00771FBF" w:rsidRDefault="00627026" w:rsidP="00771FBF">
            <w:pPr>
              <w:pStyle w:val="NoSpacing"/>
              <w:rPr>
                <w:rFonts w:ascii="Arial" w:hAnsi="Arial" w:cs="Arial"/>
                <w:sz w:val="18"/>
                <w:szCs w:val="18"/>
              </w:rPr>
            </w:pPr>
            <w:r>
              <w:rPr>
                <w:rFonts w:ascii="Arial" w:hAnsi="Arial" w:cs="Arial"/>
                <w:sz w:val="18"/>
                <w:szCs w:val="18"/>
              </w:rPr>
              <w:t>Bridal Parties</w:t>
            </w:r>
            <w:r w:rsidR="00771FBF" w:rsidRPr="00CF6845">
              <w:rPr>
                <w:rFonts w:ascii="Arial" w:hAnsi="Arial" w:cs="Arial"/>
                <w:sz w:val="18"/>
                <w:szCs w:val="18"/>
              </w:rPr>
              <w:t xml:space="preserve"> Full Name</w:t>
            </w:r>
            <w:r>
              <w:rPr>
                <w:rFonts w:ascii="Arial" w:hAnsi="Arial" w:cs="Arial"/>
                <w:sz w:val="18"/>
                <w:szCs w:val="18"/>
              </w:rPr>
              <w:t>s</w:t>
            </w:r>
            <w:r w:rsidR="00771FBF" w:rsidRPr="00CF6845">
              <w:rPr>
                <w:rFonts w:ascii="Arial" w:hAnsi="Arial" w:cs="Arial"/>
                <w:sz w:val="18"/>
                <w:szCs w:val="18"/>
              </w:rPr>
              <w:t>:</w:t>
            </w:r>
            <w:r w:rsidR="00DC3B5F">
              <w:rPr>
                <w:rFonts w:ascii="Arial" w:hAnsi="Arial" w:cs="Arial"/>
                <w:sz w:val="18"/>
                <w:szCs w:val="18"/>
              </w:rPr>
              <w:t xml:space="preserve"> </w:t>
            </w:r>
          </w:p>
          <w:p w14:paraId="42DA6137" w14:textId="22E6725B" w:rsidR="00771FBF" w:rsidRPr="00F47E55" w:rsidRDefault="00771FBF" w:rsidP="00771FBF">
            <w:pPr>
              <w:pStyle w:val="NoSpacing"/>
              <w:rPr>
                <w:rFonts w:ascii="Arial" w:hAnsi="Arial" w:cs="Arial"/>
                <w:sz w:val="18"/>
                <w:szCs w:val="20"/>
              </w:rPr>
            </w:pPr>
            <w:r w:rsidRPr="00B53C1D">
              <w:rPr>
                <w:rFonts w:ascii="Arial" w:hAnsi="Arial" w:cs="Arial"/>
                <w:sz w:val="18"/>
                <w:szCs w:val="20"/>
              </w:rPr>
              <w:t>Ceremony</w:t>
            </w:r>
            <w:r>
              <w:rPr>
                <w:rFonts w:ascii="Arial" w:hAnsi="Arial" w:cs="Arial"/>
                <w:sz w:val="18"/>
                <w:szCs w:val="20"/>
              </w:rPr>
              <w:t xml:space="preserve"> Time</w:t>
            </w:r>
            <w:r w:rsidRPr="00B53C1D">
              <w:rPr>
                <w:rFonts w:ascii="Arial" w:hAnsi="Arial" w:cs="Arial"/>
                <w:sz w:val="18"/>
                <w:szCs w:val="20"/>
              </w:rPr>
              <w:t xml:space="preserve">: </w:t>
            </w:r>
          </w:p>
        </w:tc>
        <w:tc>
          <w:tcPr>
            <w:tcW w:w="5982" w:type="dxa"/>
            <w:gridSpan w:val="2"/>
          </w:tcPr>
          <w:p w14:paraId="4ED04562" w14:textId="77777777" w:rsidR="00771FBF" w:rsidRPr="000676C6" w:rsidRDefault="00771FBF" w:rsidP="00771FBF">
            <w:pPr>
              <w:pStyle w:val="NoSpacing"/>
              <w:rPr>
                <w:rFonts w:ascii="Arial" w:hAnsi="Arial" w:cs="Arial"/>
                <w:b/>
                <w:bCs/>
                <w:sz w:val="18"/>
                <w:szCs w:val="20"/>
                <w:u w:val="single"/>
              </w:rPr>
            </w:pPr>
            <w:r w:rsidRPr="000676C6">
              <w:rPr>
                <w:rFonts w:ascii="Arial" w:hAnsi="Arial" w:cs="Arial"/>
                <w:b/>
                <w:bCs/>
                <w:sz w:val="18"/>
                <w:szCs w:val="20"/>
                <w:u w:val="single"/>
              </w:rPr>
              <w:t>For Event Bookings:</w:t>
            </w:r>
          </w:p>
          <w:p w14:paraId="2702A89B" w14:textId="77777777" w:rsidR="00771FBF" w:rsidRPr="005D441D" w:rsidRDefault="00771FBF" w:rsidP="00771FBF">
            <w:pPr>
              <w:pStyle w:val="NoSpacing"/>
              <w:rPr>
                <w:rFonts w:ascii="Arial" w:hAnsi="Arial" w:cs="Arial"/>
                <w:sz w:val="18"/>
                <w:szCs w:val="18"/>
              </w:rPr>
            </w:pPr>
            <w:r w:rsidRPr="005D441D">
              <w:rPr>
                <w:rFonts w:ascii="Arial" w:hAnsi="Arial" w:cs="Arial"/>
                <w:sz w:val="18"/>
                <w:szCs w:val="18"/>
              </w:rPr>
              <w:t>Type of event:</w:t>
            </w:r>
          </w:p>
          <w:p w14:paraId="2C0AFA48" w14:textId="77777777" w:rsidR="00771FBF" w:rsidRPr="00B53C1D" w:rsidRDefault="00771FBF" w:rsidP="00771FBF">
            <w:pPr>
              <w:pStyle w:val="NoSpacing"/>
              <w:rPr>
                <w:rFonts w:ascii="Arial" w:hAnsi="Arial" w:cs="Arial"/>
                <w:sz w:val="20"/>
                <w:szCs w:val="20"/>
              </w:rPr>
            </w:pPr>
            <w:proofErr w:type="spellStart"/>
            <w:r w:rsidRPr="005D441D">
              <w:rPr>
                <w:rFonts w:ascii="Arial" w:hAnsi="Arial" w:cs="Arial"/>
                <w:sz w:val="18"/>
                <w:szCs w:val="18"/>
              </w:rPr>
              <w:t>Colours</w:t>
            </w:r>
            <w:proofErr w:type="spellEnd"/>
            <w:r w:rsidRPr="005D441D">
              <w:rPr>
                <w:rFonts w:ascii="Arial" w:hAnsi="Arial" w:cs="Arial"/>
                <w:sz w:val="18"/>
                <w:szCs w:val="18"/>
              </w:rPr>
              <w:t>:</w:t>
            </w:r>
          </w:p>
        </w:tc>
      </w:tr>
      <w:tr w:rsidR="00771FBF" w:rsidRPr="00F94AD8" w14:paraId="017D50F0" w14:textId="77777777" w:rsidTr="00771FBF">
        <w:trPr>
          <w:trHeight w:val="667"/>
        </w:trPr>
        <w:tc>
          <w:tcPr>
            <w:tcW w:w="5446" w:type="dxa"/>
            <w:gridSpan w:val="2"/>
          </w:tcPr>
          <w:p w14:paraId="285CBE22" w14:textId="77777777" w:rsidR="00771FBF" w:rsidRPr="005D441D" w:rsidRDefault="00771FBF" w:rsidP="00771FBF">
            <w:pPr>
              <w:pStyle w:val="NoSpacing"/>
              <w:rPr>
                <w:rFonts w:ascii="Arial" w:hAnsi="Arial" w:cs="Arial"/>
                <w:b/>
                <w:bCs/>
                <w:color w:val="76923C" w:themeColor="accent3" w:themeShade="BF"/>
                <w:sz w:val="18"/>
                <w:szCs w:val="18"/>
              </w:rPr>
            </w:pPr>
            <w:r>
              <w:rPr>
                <w:rFonts w:ascii="Arial" w:hAnsi="Arial" w:cs="Arial"/>
                <w:b/>
                <w:bCs/>
                <w:color w:val="76923C" w:themeColor="accent3" w:themeShade="BF"/>
                <w:sz w:val="18"/>
                <w:szCs w:val="18"/>
              </w:rPr>
              <w:t>Below</w:t>
            </w:r>
            <w:r w:rsidRPr="00DA69DD">
              <w:rPr>
                <w:rFonts w:ascii="Arial" w:hAnsi="Arial" w:cs="Arial"/>
                <w:b/>
                <w:bCs/>
                <w:color w:val="76923C" w:themeColor="accent3" w:themeShade="BF"/>
                <w:sz w:val="18"/>
                <w:szCs w:val="18"/>
              </w:rPr>
              <w:t xml:space="preserve"> are products we offer please tick </w:t>
            </w:r>
            <w:r w:rsidRPr="00DA69DD">
              <w:rPr>
                <w:rFonts w:ascii="Arial" w:hAnsi="Arial" w:cs="Arial"/>
                <w:b/>
                <w:bCs/>
                <w:sz w:val="18"/>
                <w:szCs w:val="18"/>
              </w:rPr>
              <w:sym w:font="Wingdings" w:char="F0FC"/>
            </w:r>
            <w:r w:rsidRPr="00DA69DD">
              <w:rPr>
                <w:rFonts w:ascii="Arial" w:hAnsi="Arial" w:cs="Arial"/>
                <w:b/>
                <w:bCs/>
                <w:color w:val="76923C" w:themeColor="accent3" w:themeShade="BF"/>
                <w:sz w:val="18"/>
                <w:szCs w:val="18"/>
              </w:rPr>
              <w:t xml:space="preserve"> interested products &amp; add notes</w:t>
            </w:r>
            <w:r>
              <w:rPr>
                <w:rFonts w:ascii="Arial" w:hAnsi="Arial" w:cs="Arial"/>
                <w:b/>
                <w:bCs/>
                <w:color w:val="76923C" w:themeColor="accent3" w:themeShade="BF"/>
                <w:sz w:val="18"/>
                <w:szCs w:val="18"/>
              </w:rPr>
              <w:t xml:space="preserve"> of quantities </w:t>
            </w:r>
            <w:proofErr w:type="spellStart"/>
            <w:r>
              <w:rPr>
                <w:rFonts w:ascii="Arial" w:hAnsi="Arial" w:cs="Arial"/>
                <w:b/>
                <w:bCs/>
                <w:color w:val="76923C" w:themeColor="accent3" w:themeShade="BF"/>
                <w:sz w:val="18"/>
                <w:szCs w:val="18"/>
              </w:rPr>
              <w:t>colours</w:t>
            </w:r>
            <w:proofErr w:type="spellEnd"/>
            <w:r>
              <w:rPr>
                <w:rFonts w:ascii="Arial" w:hAnsi="Arial" w:cs="Arial"/>
                <w:b/>
                <w:bCs/>
                <w:color w:val="76923C" w:themeColor="accent3" w:themeShade="BF"/>
                <w:sz w:val="18"/>
                <w:szCs w:val="18"/>
              </w:rPr>
              <w:t xml:space="preserve"> &amp; requirements</w:t>
            </w:r>
            <w:r w:rsidRPr="00DA69DD">
              <w:rPr>
                <w:rFonts w:ascii="Arial" w:hAnsi="Arial" w:cs="Arial"/>
                <w:b/>
                <w:bCs/>
                <w:color w:val="76923C" w:themeColor="accent3" w:themeShade="BF"/>
                <w:sz w:val="18"/>
                <w:szCs w:val="18"/>
              </w:rPr>
              <w:t>. (Copy &amp; paste tick)</w:t>
            </w:r>
            <w:r w:rsidRPr="00DA69DD">
              <w:rPr>
                <w:rFonts w:ascii="Arial" w:hAnsi="Arial" w:cs="Arial"/>
                <w:b/>
                <w:bCs/>
                <w:color w:val="76923C" w:themeColor="accent3" w:themeShade="BF"/>
                <w:sz w:val="18"/>
                <w:szCs w:val="18"/>
              </w:rPr>
              <w:br/>
              <w:t>Confirmation of</w:t>
            </w:r>
            <w:r>
              <w:rPr>
                <w:rFonts w:ascii="Arial" w:hAnsi="Arial" w:cs="Arial"/>
                <w:b/>
                <w:bCs/>
                <w:color w:val="76923C" w:themeColor="accent3" w:themeShade="BF"/>
                <w:sz w:val="18"/>
                <w:szCs w:val="18"/>
              </w:rPr>
              <w:t xml:space="preserve"> </w:t>
            </w:r>
            <w:r w:rsidRPr="00DA69DD">
              <w:rPr>
                <w:rFonts w:ascii="Arial" w:hAnsi="Arial" w:cs="Arial"/>
                <w:b/>
                <w:bCs/>
                <w:color w:val="76923C" w:themeColor="accent3" w:themeShade="BF"/>
                <w:sz w:val="18"/>
                <w:szCs w:val="18"/>
              </w:rPr>
              <w:t>product booking is taken 4 weeks before</w:t>
            </w:r>
            <w:r>
              <w:rPr>
                <w:rFonts w:ascii="Arial" w:hAnsi="Arial" w:cs="Arial"/>
                <w:b/>
                <w:bCs/>
                <w:color w:val="76923C" w:themeColor="accent3" w:themeShade="BF"/>
                <w:sz w:val="18"/>
                <w:szCs w:val="18"/>
              </w:rPr>
              <w:t>,</w:t>
            </w:r>
            <w:r w:rsidRPr="00DA69DD">
              <w:rPr>
                <w:rFonts w:ascii="Arial" w:hAnsi="Arial" w:cs="Arial"/>
                <w:b/>
                <w:bCs/>
                <w:color w:val="76923C" w:themeColor="accent3" w:themeShade="BF"/>
                <w:sz w:val="18"/>
                <w:szCs w:val="18"/>
              </w:rPr>
              <w:t xml:space="preserve"> </w:t>
            </w:r>
            <w:r>
              <w:rPr>
                <w:rFonts w:ascii="Arial" w:hAnsi="Arial" w:cs="Arial"/>
                <w:b/>
                <w:bCs/>
                <w:color w:val="76923C" w:themeColor="accent3" w:themeShade="BF"/>
                <w:sz w:val="18"/>
                <w:szCs w:val="18"/>
              </w:rPr>
              <w:t xml:space="preserve">details </w:t>
            </w:r>
            <w:r w:rsidRPr="00DA69DD">
              <w:rPr>
                <w:rFonts w:ascii="Arial" w:hAnsi="Arial" w:cs="Arial"/>
                <w:b/>
                <w:bCs/>
                <w:color w:val="76923C" w:themeColor="accent3" w:themeShade="BF"/>
                <w:sz w:val="18"/>
                <w:szCs w:val="18"/>
              </w:rPr>
              <w:t xml:space="preserve">can be changed </w:t>
            </w:r>
            <w:r>
              <w:rPr>
                <w:rFonts w:ascii="Arial" w:hAnsi="Arial" w:cs="Arial"/>
                <w:b/>
                <w:bCs/>
                <w:color w:val="76923C" w:themeColor="accent3" w:themeShade="BF"/>
                <w:sz w:val="18"/>
                <w:szCs w:val="18"/>
              </w:rPr>
              <w:t xml:space="preserve">or </w:t>
            </w:r>
            <w:r w:rsidRPr="00DA69DD">
              <w:rPr>
                <w:rFonts w:ascii="Arial" w:hAnsi="Arial" w:cs="Arial"/>
                <w:b/>
                <w:bCs/>
                <w:color w:val="76923C" w:themeColor="accent3" w:themeShade="BF"/>
                <w:sz w:val="18"/>
                <w:szCs w:val="18"/>
              </w:rPr>
              <w:t>amended up until this time</w:t>
            </w:r>
          </w:p>
        </w:tc>
        <w:tc>
          <w:tcPr>
            <w:tcW w:w="5982" w:type="dxa"/>
            <w:gridSpan w:val="2"/>
          </w:tcPr>
          <w:p w14:paraId="29FDAD40" w14:textId="0C8BB211" w:rsidR="00F47E55" w:rsidRDefault="00F47E55" w:rsidP="00771FBF">
            <w:pPr>
              <w:pStyle w:val="NoSpacing"/>
              <w:rPr>
                <w:rFonts w:ascii="Arial" w:hAnsi="Arial" w:cs="Arial"/>
                <w:b/>
                <w:sz w:val="18"/>
                <w:szCs w:val="18"/>
              </w:rPr>
            </w:pPr>
            <w:r>
              <w:rPr>
                <w:rFonts w:ascii="Arial" w:hAnsi="Arial" w:cs="Arial"/>
                <w:b/>
                <w:sz w:val="18"/>
                <w:szCs w:val="18"/>
              </w:rPr>
              <w:t>Date of collection:</w:t>
            </w:r>
            <w:r>
              <w:rPr>
                <w:rFonts w:ascii="Arial" w:hAnsi="Arial" w:cs="Arial"/>
                <w:b/>
                <w:sz w:val="18"/>
                <w:szCs w:val="18"/>
              </w:rPr>
              <w:br/>
              <w:t>Time of collection:</w:t>
            </w:r>
          </w:p>
          <w:p w14:paraId="003BD9A6" w14:textId="473B2676" w:rsidR="00F47E55" w:rsidRDefault="00F47E55" w:rsidP="00771FBF">
            <w:pPr>
              <w:pStyle w:val="NoSpacing"/>
              <w:rPr>
                <w:rFonts w:ascii="Arial" w:hAnsi="Arial" w:cs="Arial"/>
                <w:b/>
                <w:sz w:val="18"/>
                <w:szCs w:val="18"/>
              </w:rPr>
            </w:pPr>
            <w:r>
              <w:rPr>
                <w:rFonts w:ascii="Arial" w:hAnsi="Arial" w:cs="Arial"/>
                <w:b/>
                <w:sz w:val="18"/>
                <w:szCs w:val="18"/>
              </w:rPr>
              <w:t>Date of return:</w:t>
            </w:r>
            <w:r>
              <w:rPr>
                <w:rFonts w:ascii="Arial" w:hAnsi="Arial" w:cs="Arial"/>
                <w:b/>
                <w:sz w:val="18"/>
                <w:szCs w:val="18"/>
              </w:rPr>
              <w:br/>
              <w:t>Time of return:</w:t>
            </w:r>
          </w:p>
          <w:p w14:paraId="08F6DCB2" w14:textId="7DBDC361" w:rsidR="00771FBF" w:rsidRPr="00F94AD8" w:rsidRDefault="00771FBF" w:rsidP="00771FBF">
            <w:pPr>
              <w:pStyle w:val="NoSpacing"/>
              <w:rPr>
                <w:rFonts w:ascii="Arial" w:hAnsi="Arial" w:cs="Arial"/>
                <w:sz w:val="20"/>
                <w:szCs w:val="20"/>
              </w:rPr>
            </w:pPr>
            <w:r w:rsidRPr="0038133B">
              <w:rPr>
                <w:rFonts w:ascii="Arial" w:hAnsi="Arial" w:cs="Arial"/>
                <w:b/>
                <w:sz w:val="18"/>
                <w:szCs w:val="18"/>
              </w:rPr>
              <w:t>Number of Guests:</w:t>
            </w:r>
            <w:r w:rsidR="0047253A">
              <w:rPr>
                <w:rFonts w:ascii="Arial" w:hAnsi="Arial" w:cs="Arial"/>
                <w:b/>
                <w:sz w:val="18"/>
                <w:szCs w:val="18"/>
              </w:rPr>
              <w:t xml:space="preserve"> </w:t>
            </w:r>
            <w:r w:rsidRPr="0038133B">
              <w:rPr>
                <w:rFonts w:ascii="Arial" w:hAnsi="Arial" w:cs="Arial"/>
                <w:b/>
                <w:sz w:val="18"/>
                <w:szCs w:val="18"/>
              </w:rPr>
              <w:br/>
              <w:t>Number of tables:</w:t>
            </w:r>
          </w:p>
        </w:tc>
      </w:tr>
      <w:tr w:rsidR="00771FBF" w:rsidRPr="00F94AD8" w14:paraId="49004A11" w14:textId="77777777" w:rsidTr="00771FBF">
        <w:trPr>
          <w:trHeight w:val="2213"/>
        </w:trPr>
        <w:tc>
          <w:tcPr>
            <w:tcW w:w="2850" w:type="dxa"/>
          </w:tcPr>
          <w:p w14:paraId="3F96CA79" w14:textId="77777777" w:rsidR="00771FBF" w:rsidRPr="0038133B" w:rsidRDefault="00771FBF" w:rsidP="00771FBF">
            <w:pPr>
              <w:pStyle w:val="NoSpacing"/>
              <w:rPr>
                <w:rFonts w:ascii="Arial" w:hAnsi="Arial" w:cs="Arial"/>
                <w:b/>
                <w:bCs/>
                <w:sz w:val="18"/>
                <w:szCs w:val="18"/>
                <w:u w:val="single"/>
              </w:rPr>
            </w:pPr>
            <w:r w:rsidRPr="0038133B">
              <w:rPr>
                <w:rFonts w:ascii="Arial" w:hAnsi="Arial" w:cs="Arial"/>
                <w:b/>
                <w:bCs/>
                <w:sz w:val="18"/>
                <w:szCs w:val="18"/>
                <w:u w:val="single"/>
              </w:rPr>
              <w:t>Chairs</w:t>
            </w:r>
            <w:r>
              <w:rPr>
                <w:rFonts w:ascii="Arial" w:hAnsi="Arial" w:cs="Arial"/>
                <w:b/>
                <w:bCs/>
                <w:sz w:val="18"/>
                <w:szCs w:val="18"/>
                <w:u w:val="single"/>
              </w:rPr>
              <w:t>, R</w:t>
            </w:r>
            <w:r w:rsidRPr="0038133B">
              <w:rPr>
                <w:rFonts w:ascii="Arial" w:hAnsi="Arial" w:cs="Arial"/>
                <w:b/>
                <w:bCs/>
                <w:sz w:val="18"/>
                <w:szCs w:val="18"/>
                <w:u w:val="single"/>
              </w:rPr>
              <w:t xml:space="preserve">unners &amp; </w:t>
            </w:r>
            <w:r>
              <w:rPr>
                <w:rFonts w:ascii="Arial" w:hAnsi="Arial" w:cs="Arial"/>
                <w:b/>
                <w:bCs/>
                <w:sz w:val="18"/>
                <w:szCs w:val="18"/>
                <w:u w:val="single"/>
              </w:rPr>
              <w:t>S</w:t>
            </w:r>
            <w:r w:rsidRPr="0038133B">
              <w:rPr>
                <w:rFonts w:ascii="Arial" w:hAnsi="Arial" w:cs="Arial"/>
                <w:b/>
                <w:bCs/>
                <w:sz w:val="18"/>
                <w:szCs w:val="18"/>
                <w:u w:val="single"/>
              </w:rPr>
              <w:t>wags</w:t>
            </w:r>
          </w:p>
          <w:p w14:paraId="16E26225" w14:textId="77777777" w:rsidR="00771FBF" w:rsidRPr="0038133B" w:rsidRDefault="00771FBF" w:rsidP="00771FBF">
            <w:pPr>
              <w:pStyle w:val="NoSpacing"/>
              <w:rPr>
                <w:rFonts w:ascii="Arial" w:hAnsi="Arial" w:cs="Arial"/>
                <w:sz w:val="18"/>
                <w:szCs w:val="18"/>
              </w:rPr>
            </w:pPr>
            <w:r>
              <w:rPr>
                <w:rFonts w:ascii="Arial" w:hAnsi="Arial" w:cs="Arial"/>
                <w:sz w:val="18"/>
                <w:szCs w:val="18"/>
              </w:rPr>
              <w:t>Number of chairs/chair cover</w:t>
            </w:r>
            <w:r w:rsidRPr="0038133B">
              <w:rPr>
                <w:rFonts w:ascii="Arial" w:hAnsi="Arial" w:cs="Arial"/>
                <w:sz w:val="18"/>
                <w:szCs w:val="18"/>
              </w:rPr>
              <w:t>:</w:t>
            </w:r>
            <w:r>
              <w:rPr>
                <w:rFonts w:ascii="Arial" w:hAnsi="Arial" w:cs="Arial"/>
                <w:sz w:val="18"/>
                <w:szCs w:val="18"/>
              </w:rPr>
              <w:t xml:space="preserve"> </w:t>
            </w:r>
          </w:p>
          <w:p w14:paraId="05DBF0C0"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 xml:space="preserve">Colour of </w:t>
            </w:r>
            <w:r>
              <w:rPr>
                <w:rFonts w:ascii="Arial" w:hAnsi="Arial" w:cs="Arial"/>
                <w:sz w:val="18"/>
                <w:szCs w:val="18"/>
              </w:rPr>
              <w:t xml:space="preserve">chair </w:t>
            </w:r>
            <w:r w:rsidRPr="0038133B">
              <w:rPr>
                <w:rFonts w:ascii="Arial" w:hAnsi="Arial" w:cs="Arial"/>
                <w:sz w:val="18"/>
                <w:szCs w:val="18"/>
              </w:rPr>
              <w:t xml:space="preserve">cover: </w:t>
            </w:r>
          </w:p>
          <w:p w14:paraId="61AF97EA" w14:textId="0C4F1420" w:rsidR="00771FBF" w:rsidRPr="0038133B" w:rsidRDefault="00771FBF" w:rsidP="00771FBF">
            <w:pPr>
              <w:pStyle w:val="NoSpacing"/>
              <w:rPr>
                <w:rFonts w:ascii="Arial" w:hAnsi="Arial" w:cs="Arial"/>
                <w:sz w:val="18"/>
                <w:szCs w:val="18"/>
              </w:rPr>
            </w:pPr>
            <w:r w:rsidRPr="0038133B">
              <w:rPr>
                <w:rFonts w:ascii="Arial" w:hAnsi="Arial" w:cs="Arial"/>
                <w:sz w:val="18"/>
                <w:szCs w:val="18"/>
              </w:rPr>
              <w:t>Sash colour/s:</w:t>
            </w:r>
            <w:r>
              <w:rPr>
                <w:rFonts w:ascii="Arial" w:hAnsi="Arial" w:cs="Arial"/>
                <w:sz w:val="18"/>
                <w:szCs w:val="18"/>
              </w:rPr>
              <w:t xml:space="preserve"> </w:t>
            </w:r>
            <w:r w:rsidR="0047253A">
              <w:rPr>
                <w:rFonts w:ascii="Arial" w:hAnsi="Arial" w:cs="Arial"/>
                <w:sz w:val="18"/>
                <w:szCs w:val="18"/>
              </w:rPr>
              <w:t>satin sage</w:t>
            </w:r>
            <w:r w:rsidRPr="0038133B">
              <w:rPr>
                <w:rFonts w:ascii="Arial" w:hAnsi="Arial" w:cs="Arial"/>
                <w:sz w:val="18"/>
                <w:szCs w:val="18"/>
              </w:rPr>
              <w:br/>
              <w:t>Style of tie:</w:t>
            </w:r>
          </w:p>
          <w:p w14:paraId="2863E59E"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Doubled Tied Y/N:</w:t>
            </w:r>
            <w:r w:rsidRPr="0038133B">
              <w:rPr>
                <w:rFonts w:ascii="Arial" w:hAnsi="Arial" w:cs="Arial"/>
                <w:sz w:val="18"/>
                <w:szCs w:val="18"/>
              </w:rPr>
              <w:br/>
              <w:t>Colour on top for double:</w:t>
            </w:r>
          </w:p>
          <w:p w14:paraId="1B6CB0AC" w14:textId="77777777" w:rsidR="00771FBF" w:rsidRPr="0038133B" w:rsidRDefault="00771FBF" w:rsidP="00771FBF">
            <w:pPr>
              <w:pStyle w:val="NoSpacing"/>
              <w:rPr>
                <w:rFonts w:ascii="Arial" w:hAnsi="Arial" w:cs="Arial"/>
                <w:b/>
                <w:sz w:val="18"/>
                <w:szCs w:val="18"/>
              </w:rPr>
            </w:pPr>
            <w:r>
              <w:rPr>
                <w:rFonts w:ascii="Arial" w:hAnsi="Arial" w:cs="Arial"/>
                <w:sz w:val="18"/>
                <w:szCs w:val="18"/>
              </w:rPr>
              <w:t>Sash Decor:</w:t>
            </w:r>
            <w:r w:rsidRPr="0038133B">
              <w:rPr>
                <w:rFonts w:ascii="Arial" w:hAnsi="Arial" w:cs="Arial"/>
                <w:sz w:val="18"/>
                <w:szCs w:val="18"/>
              </w:rPr>
              <w:br/>
            </w:r>
          </w:p>
          <w:p w14:paraId="33C27AE5" w14:textId="3141B2C7" w:rsidR="00771FBF" w:rsidRPr="0038133B" w:rsidRDefault="00771FBF" w:rsidP="00771FBF">
            <w:pPr>
              <w:pStyle w:val="NoSpacing"/>
              <w:rPr>
                <w:rFonts w:ascii="Arial" w:hAnsi="Arial" w:cs="Arial"/>
                <w:b/>
                <w:bCs/>
                <w:sz w:val="18"/>
                <w:szCs w:val="18"/>
              </w:rPr>
            </w:pPr>
            <w:r w:rsidRPr="0038133B">
              <w:rPr>
                <w:rFonts w:ascii="Arial" w:hAnsi="Arial" w:cs="Arial"/>
                <w:sz w:val="18"/>
                <w:szCs w:val="18"/>
              </w:rPr>
              <w:t>Swags</w:t>
            </w:r>
            <w:r w:rsidR="00D70A2D">
              <w:rPr>
                <w:rFonts w:ascii="Arial" w:hAnsi="Arial" w:cs="Arial"/>
                <w:sz w:val="18"/>
                <w:szCs w:val="18"/>
              </w:rPr>
              <w:t>:</w:t>
            </w:r>
            <w:r w:rsidR="00D70A2D" w:rsidRPr="0038133B">
              <w:rPr>
                <w:rFonts w:ascii="Arial" w:hAnsi="Arial" w:cs="Arial"/>
                <w:sz w:val="18"/>
                <w:szCs w:val="18"/>
              </w:rPr>
              <w:t xml:space="preserve"> </w:t>
            </w:r>
            <w:r w:rsidRPr="0038133B">
              <w:rPr>
                <w:rFonts w:ascii="Arial" w:hAnsi="Arial" w:cs="Arial"/>
                <w:sz w:val="18"/>
                <w:szCs w:val="18"/>
              </w:rPr>
              <w:br/>
            </w:r>
            <w:r w:rsidRPr="0038133B">
              <w:rPr>
                <w:rFonts w:ascii="Arial" w:hAnsi="Arial" w:cs="Arial"/>
                <w:b/>
                <w:sz w:val="12"/>
                <w:szCs w:val="18"/>
              </w:rPr>
              <w:t>Top, buffet, cake, civil, present,</w:t>
            </w:r>
          </w:p>
          <w:p w14:paraId="46F176D0"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 xml:space="preserve">Runners: </w:t>
            </w:r>
          </w:p>
          <w:p w14:paraId="3867D850" w14:textId="77777777" w:rsidR="00771FBF" w:rsidRPr="0038133B" w:rsidRDefault="00771FBF" w:rsidP="00771FBF">
            <w:pPr>
              <w:pStyle w:val="NoSpacing"/>
              <w:rPr>
                <w:rFonts w:ascii="Arial" w:hAnsi="Arial" w:cs="Arial"/>
                <w:sz w:val="18"/>
                <w:szCs w:val="18"/>
              </w:rPr>
            </w:pPr>
          </w:p>
          <w:p w14:paraId="02E24B3C" w14:textId="77777777" w:rsidR="00771FBF" w:rsidRPr="0038133B" w:rsidRDefault="00771FBF" w:rsidP="00771FBF">
            <w:pPr>
              <w:pStyle w:val="NoSpacing"/>
              <w:rPr>
                <w:rFonts w:ascii="Arial" w:hAnsi="Arial" w:cs="Arial"/>
                <w:b/>
                <w:sz w:val="18"/>
                <w:szCs w:val="18"/>
              </w:rPr>
            </w:pPr>
          </w:p>
        </w:tc>
        <w:tc>
          <w:tcPr>
            <w:tcW w:w="2596" w:type="dxa"/>
          </w:tcPr>
          <w:p w14:paraId="3E6CEBED" w14:textId="77777777" w:rsidR="00771FBF" w:rsidRPr="0038133B" w:rsidRDefault="00771FBF" w:rsidP="00771FBF">
            <w:pPr>
              <w:pStyle w:val="NoSpacing"/>
              <w:rPr>
                <w:rFonts w:ascii="Arial" w:hAnsi="Arial" w:cs="Arial"/>
                <w:b/>
                <w:bCs/>
                <w:sz w:val="18"/>
                <w:szCs w:val="18"/>
                <w:u w:val="single"/>
              </w:rPr>
            </w:pPr>
            <w:r w:rsidRPr="0038133B">
              <w:rPr>
                <w:rFonts w:ascii="Arial" w:hAnsi="Arial" w:cs="Arial"/>
                <w:b/>
                <w:bCs/>
                <w:sz w:val="18"/>
                <w:szCs w:val="18"/>
                <w:u w:val="single"/>
              </w:rPr>
              <w:t xml:space="preserve">Venue </w:t>
            </w:r>
            <w:r>
              <w:rPr>
                <w:rFonts w:ascii="Arial" w:hAnsi="Arial" w:cs="Arial"/>
                <w:b/>
                <w:bCs/>
                <w:sz w:val="18"/>
                <w:szCs w:val="18"/>
                <w:u w:val="single"/>
              </w:rPr>
              <w:t>S</w:t>
            </w:r>
            <w:r w:rsidRPr="0038133B">
              <w:rPr>
                <w:rFonts w:ascii="Arial" w:hAnsi="Arial" w:cs="Arial"/>
                <w:b/>
                <w:bCs/>
                <w:sz w:val="18"/>
                <w:szCs w:val="18"/>
                <w:u w:val="single"/>
              </w:rPr>
              <w:t>tyling:</w:t>
            </w:r>
          </w:p>
          <w:p w14:paraId="73A3C69A"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Trees:</w:t>
            </w:r>
          </w:p>
          <w:p w14:paraId="6D06FB2D" w14:textId="40745A41" w:rsidR="00771FBF" w:rsidRPr="0038133B" w:rsidRDefault="00771FBF" w:rsidP="00771FBF">
            <w:pPr>
              <w:pStyle w:val="NoSpacing"/>
              <w:rPr>
                <w:rFonts w:ascii="Arial" w:hAnsi="Arial" w:cs="Arial"/>
                <w:sz w:val="18"/>
                <w:szCs w:val="18"/>
                <w:lang w:val="en-GB"/>
              </w:rPr>
            </w:pPr>
            <w:r w:rsidRPr="0038133B">
              <w:rPr>
                <w:rFonts w:ascii="Arial" w:hAnsi="Arial" w:cs="Arial"/>
                <w:sz w:val="18"/>
                <w:szCs w:val="18"/>
                <w:lang w:val="en-GB"/>
              </w:rPr>
              <w:t>Aisle runner:</w:t>
            </w:r>
            <w:r w:rsidRPr="0038133B">
              <w:rPr>
                <w:rFonts w:ascii="Arial" w:hAnsi="Arial" w:cs="Arial"/>
                <w:sz w:val="18"/>
                <w:szCs w:val="18"/>
                <w:lang w:val="en-GB"/>
              </w:rPr>
              <w:br/>
              <w:t>Aisle carpet:</w:t>
            </w:r>
          </w:p>
          <w:p w14:paraId="3FDEE9A7" w14:textId="5E763309" w:rsidR="00771FBF" w:rsidRPr="0038133B" w:rsidRDefault="00771FBF" w:rsidP="00771FBF">
            <w:pPr>
              <w:pStyle w:val="NoSpacing"/>
              <w:rPr>
                <w:rFonts w:ascii="Arial" w:hAnsi="Arial" w:cs="Arial"/>
                <w:sz w:val="18"/>
                <w:szCs w:val="18"/>
                <w:lang w:val="en-GB"/>
              </w:rPr>
            </w:pPr>
            <w:r w:rsidRPr="0038133B">
              <w:rPr>
                <w:rFonts w:ascii="Arial" w:hAnsi="Arial" w:cs="Arial"/>
                <w:sz w:val="18"/>
                <w:szCs w:val="18"/>
                <w:lang w:val="en-GB"/>
              </w:rPr>
              <w:t>Aisle Swags</w:t>
            </w:r>
            <w:r>
              <w:rPr>
                <w:rFonts w:ascii="Arial" w:hAnsi="Arial" w:cs="Arial"/>
                <w:sz w:val="18"/>
                <w:szCs w:val="18"/>
                <w:lang w:val="en-GB"/>
              </w:rPr>
              <w:t>/Garlands</w:t>
            </w:r>
            <w:r w:rsidRPr="0038133B">
              <w:rPr>
                <w:rFonts w:ascii="Arial" w:hAnsi="Arial" w:cs="Arial"/>
                <w:sz w:val="18"/>
                <w:szCs w:val="18"/>
                <w:lang w:val="en-GB"/>
              </w:rPr>
              <w:t>:</w:t>
            </w:r>
            <w:r w:rsidR="0047253A">
              <w:rPr>
                <w:rFonts w:ascii="Arial" w:hAnsi="Arial" w:cs="Arial"/>
                <w:sz w:val="18"/>
                <w:szCs w:val="18"/>
                <w:lang w:val="en-GB"/>
              </w:rPr>
              <w:t xml:space="preserve"> </w:t>
            </w:r>
          </w:p>
          <w:p w14:paraId="65B692B1" w14:textId="7790C964" w:rsidR="00771FBF" w:rsidRPr="0038133B" w:rsidRDefault="00771FBF" w:rsidP="00771FBF">
            <w:pPr>
              <w:pStyle w:val="NoSpacing"/>
              <w:rPr>
                <w:rFonts w:ascii="Arial" w:hAnsi="Arial" w:cs="Arial"/>
                <w:sz w:val="18"/>
                <w:szCs w:val="18"/>
              </w:rPr>
            </w:pPr>
            <w:r w:rsidRPr="0038133B">
              <w:rPr>
                <w:rFonts w:ascii="Arial" w:hAnsi="Arial" w:cs="Arial"/>
                <w:sz w:val="18"/>
                <w:szCs w:val="18"/>
                <w:lang w:val="en-GB"/>
              </w:rPr>
              <w:t>Aisle Lanterns</w:t>
            </w:r>
          </w:p>
          <w:p w14:paraId="28268724" w14:textId="5551CF19" w:rsidR="00771FBF" w:rsidRPr="0038133B" w:rsidRDefault="00771FBF" w:rsidP="00771FBF">
            <w:pPr>
              <w:pStyle w:val="NoSpacing"/>
              <w:rPr>
                <w:rFonts w:ascii="Arial" w:hAnsi="Arial" w:cs="Arial"/>
                <w:sz w:val="18"/>
                <w:szCs w:val="18"/>
                <w:lang w:val="en-GB"/>
              </w:rPr>
            </w:pPr>
            <w:r w:rsidRPr="0038133B">
              <w:rPr>
                <w:rFonts w:ascii="Arial" w:hAnsi="Arial" w:cs="Arial"/>
                <w:sz w:val="18"/>
                <w:szCs w:val="18"/>
                <w:lang w:val="en-GB"/>
              </w:rPr>
              <w:t>Petals:</w:t>
            </w:r>
            <w:r w:rsidR="0047253A">
              <w:rPr>
                <w:rFonts w:ascii="Arial" w:hAnsi="Arial" w:cs="Arial"/>
                <w:sz w:val="18"/>
                <w:szCs w:val="18"/>
                <w:lang w:val="en-GB"/>
              </w:rPr>
              <w:t xml:space="preserve"> </w:t>
            </w:r>
          </w:p>
          <w:p w14:paraId="691B26B3"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Table linen:</w:t>
            </w:r>
            <w:r w:rsidRPr="0038133B">
              <w:rPr>
                <w:rFonts w:ascii="Arial" w:hAnsi="Arial" w:cs="Arial"/>
                <w:sz w:val="18"/>
                <w:szCs w:val="18"/>
              </w:rPr>
              <w:br/>
              <w:t>Napkins:</w:t>
            </w:r>
          </w:p>
          <w:p w14:paraId="51A88AD3"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 xml:space="preserve">Napkin </w:t>
            </w:r>
            <w:r>
              <w:rPr>
                <w:rFonts w:ascii="Arial" w:hAnsi="Arial" w:cs="Arial"/>
                <w:sz w:val="18"/>
                <w:szCs w:val="18"/>
              </w:rPr>
              <w:t>Decor</w:t>
            </w:r>
            <w:r w:rsidRPr="0038133B">
              <w:rPr>
                <w:rFonts w:ascii="Arial" w:hAnsi="Arial" w:cs="Arial"/>
                <w:sz w:val="18"/>
                <w:szCs w:val="18"/>
              </w:rPr>
              <w:t>:</w:t>
            </w:r>
          </w:p>
          <w:p w14:paraId="49E2ACC6"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Charger plates:</w:t>
            </w:r>
            <w:r>
              <w:rPr>
                <w:rFonts w:ascii="Arial" w:hAnsi="Arial" w:cs="Arial"/>
                <w:sz w:val="18"/>
                <w:szCs w:val="18"/>
              </w:rPr>
              <w:br/>
            </w:r>
          </w:p>
        </w:tc>
        <w:tc>
          <w:tcPr>
            <w:tcW w:w="3017" w:type="dxa"/>
          </w:tcPr>
          <w:p w14:paraId="180B05E4" w14:textId="77777777" w:rsidR="00771FBF" w:rsidRPr="0038133B" w:rsidRDefault="00771FBF" w:rsidP="00771FBF">
            <w:pPr>
              <w:pStyle w:val="NoSpacing"/>
              <w:rPr>
                <w:rFonts w:ascii="Arial" w:hAnsi="Arial" w:cs="Arial"/>
                <w:b/>
                <w:bCs/>
                <w:sz w:val="18"/>
                <w:szCs w:val="18"/>
                <w:u w:val="single"/>
              </w:rPr>
            </w:pPr>
            <w:r w:rsidRPr="0038133B">
              <w:rPr>
                <w:rFonts w:ascii="Arial" w:hAnsi="Arial" w:cs="Arial"/>
                <w:b/>
                <w:bCs/>
                <w:sz w:val="18"/>
                <w:szCs w:val="18"/>
                <w:u w:val="single"/>
              </w:rPr>
              <w:t xml:space="preserve">Table </w:t>
            </w:r>
            <w:r>
              <w:rPr>
                <w:rFonts w:ascii="Arial" w:hAnsi="Arial" w:cs="Arial"/>
                <w:b/>
                <w:bCs/>
                <w:sz w:val="18"/>
                <w:szCs w:val="18"/>
                <w:u w:val="single"/>
              </w:rPr>
              <w:t>D</w:t>
            </w:r>
            <w:r w:rsidRPr="0038133B">
              <w:rPr>
                <w:rFonts w:ascii="Arial" w:hAnsi="Arial" w:cs="Arial"/>
                <w:b/>
                <w:bCs/>
                <w:sz w:val="18"/>
                <w:szCs w:val="18"/>
                <w:u w:val="single"/>
              </w:rPr>
              <w:t>ecorations</w:t>
            </w:r>
          </w:p>
          <w:p w14:paraId="716331A9" w14:textId="77C41F2D" w:rsidR="00D53705" w:rsidRDefault="00771FBF" w:rsidP="00D70A2D">
            <w:pPr>
              <w:pStyle w:val="NoSpacing"/>
              <w:rPr>
                <w:rFonts w:ascii="Arial" w:hAnsi="Arial" w:cs="Arial"/>
                <w:sz w:val="18"/>
                <w:szCs w:val="18"/>
              </w:rPr>
            </w:pPr>
            <w:proofErr w:type="spellStart"/>
            <w:r w:rsidRPr="0038133B">
              <w:rPr>
                <w:rFonts w:ascii="Arial" w:hAnsi="Arial" w:cs="Arial"/>
                <w:sz w:val="18"/>
                <w:szCs w:val="18"/>
              </w:rPr>
              <w:t>Centrepiece</w:t>
            </w:r>
            <w:proofErr w:type="spellEnd"/>
            <w:r w:rsidRPr="0038133B">
              <w:rPr>
                <w:rFonts w:ascii="Arial" w:hAnsi="Arial" w:cs="Arial"/>
                <w:sz w:val="18"/>
                <w:szCs w:val="18"/>
              </w:rPr>
              <w:t xml:space="preserve">: </w:t>
            </w:r>
            <w:r w:rsidR="009739A6">
              <w:rPr>
                <w:rFonts w:ascii="Arial" w:hAnsi="Arial" w:cs="Arial"/>
                <w:sz w:val="18"/>
                <w:szCs w:val="18"/>
              </w:rPr>
              <w:t xml:space="preserve"> </w:t>
            </w:r>
          </w:p>
          <w:p w14:paraId="51537325" w14:textId="77777777" w:rsidR="00D70A2D" w:rsidRDefault="00D70A2D" w:rsidP="00D70A2D">
            <w:pPr>
              <w:pStyle w:val="NoSpacing"/>
              <w:rPr>
                <w:rFonts w:ascii="Arial" w:hAnsi="Arial" w:cs="Arial"/>
                <w:sz w:val="18"/>
                <w:szCs w:val="18"/>
              </w:rPr>
            </w:pPr>
          </w:p>
          <w:p w14:paraId="716C9E17" w14:textId="77777777" w:rsidR="00D70A2D" w:rsidRDefault="00D70A2D" w:rsidP="00D70A2D">
            <w:pPr>
              <w:pStyle w:val="NoSpacing"/>
              <w:rPr>
                <w:rFonts w:ascii="Arial" w:hAnsi="Arial" w:cs="Arial"/>
                <w:sz w:val="18"/>
                <w:szCs w:val="18"/>
              </w:rPr>
            </w:pPr>
          </w:p>
          <w:p w14:paraId="7FB9B15A" w14:textId="77777777" w:rsidR="00D70A2D" w:rsidRDefault="00D70A2D" w:rsidP="00D70A2D">
            <w:pPr>
              <w:pStyle w:val="NoSpacing"/>
              <w:rPr>
                <w:rFonts w:ascii="Arial" w:hAnsi="Arial" w:cs="Arial"/>
                <w:b/>
                <w:bCs/>
                <w:sz w:val="18"/>
                <w:szCs w:val="18"/>
                <w:lang w:val="en-GB"/>
              </w:rPr>
            </w:pPr>
          </w:p>
          <w:p w14:paraId="5BCB2145" w14:textId="77777777" w:rsidR="00D53705" w:rsidRPr="00D53705" w:rsidRDefault="00D53705" w:rsidP="00771FBF">
            <w:pPr>
              <w:pStyle w:val="NoSpacing"/>
              <w:rPr>
                <w:rFonts w:ascii="Arial" w:hAnsi="Arial" w:cs="Arial"/>
                <w:b/>
                <w:bCs/>
                <w:sz w:val="18"/>
                <w:szCs w:val="18"/>
                <w:lang w:val="en-GB"/>
              </w:rPr>
            </w:pPr>
          </w:p>
          <w:p w14:paraId="4F248CFA" w14:textId="11D5D7FD" w:rsidR="00771FBF" w:rsidRPr="00D53705" w:rsidRDefault="00771FBF" w:rsidP="00771FBF">
            <w:pPr>
              <w:pStyle w:val="NoSpacing"/>
              <w:rPr>
                <w:rFonts w:ascii="Arial" w:hAnsi="Arial" w:cs="Arial"/>
                <w:b/>
                <w:bCs/>
                <w:sz w:val="18"/>
                <w:szCs w:val="18"/>
              </w:rPr>
            </w:pPr>
            <w:r w:rsidRPr="00D53705">
              <w:rPr>
                <w:rFonts w:ascii="Arial" w:hAnsi="Arial" w:cs="Arial"/>
                <w:b/>
                <w:bCs/>
                <w:sz w:val="18"/>
                <w:szCs w:val="18"/>
              </w:rPr>
              <w:t xml:space="preserve">Top table: </w:t>
            </w:r>
          </w:p>
          <w:p w14:paraId="48414456" w14:textId="77777777" w:rsidR="00771FBF" w:rsidRPr="0038133B" w:rsidRDefault="00771FBF" w:rsidP="00771FBF">
            <w:pPr>
              <w:pStyle w:val="NoSpacing"/>
              <w:rPr>
                <w:rFonts w:ascii="Arial" w:hAnsi="Arial" w:cs="Arial"/>
                <w:sz w:val="18"/>
                <w:szCs w:val="18"/>
              </w:rPr>
            </w:pPr>
          </w:p>
          <w:p w14:paraId="0AE77834" w14:textId="77777777" w:rsidR="00771FBF" w:rsidRDefault="00771FBF" w:rsidP="00771FBF">
            <w:pPr>
              <w:pStyle w:val="NoSpacing"/>
              <w:rPr>
                <w:rFonts w:ascii="Arial" w:hAnsi="Arial" w:cs="Arial"/>
                <w:sz w:val="18"/>
                <w:szCs w:val="18"/>
              </w:rPr>
            </w:pPr>
          </w:p>
          <w:p w14:paraId="6CFB1803" w14:textId="77777777" w:rsidR="00771FBF" w:rsidRDefault="00771FBF" w:rsidP="00771FBF">
            <w:pPr>
              <w:pStyle w:val="NoSpacing"/>
              <w:rPr>
                <w:rFonts w:ascii="Arial" w:hAnsi="Arial" w:cs="Arial"/>
                <w:sz w:val="18"/>
                <w:szCs w:val="18"/>
              </w:rPr>
            </w:pPr>
          </w:p>
          <w:p w14:paraId="77D522F9"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Colour of Lights:</w:t>
            </w:r>
            <w:r w:rsidRPr="0038133B">
              <w:rPr>
                <w:rFonts w:ascii="Arial" w:hAnsi="Arial" w:cs="Arial"/>
                <w:sz w:val="18"/>
                <w:szCs w:val="18"/>
              </w:rPr>
              <w:br/>
            </w:r>
            <w:r w:rsidRPr="0038133B">
              <w:rPr>
                <w:rFonts w:ascii="Arial" w:hAnsi="Arial" w:cs="Arial"/>
                <w:b/>
                <w:sz w:val="14"/>
                <w:szCs w:val="16"/>
              </w:rPr>
              <w:t>(ice white or warm white)</w:t>
            </w:r>
          </w:p>
          <w:p w14:paraId="46AB9C46" w14:textId="77777777" w:rsidR="00771FBF" w:rsidRPr="0038133B" w:rsidRDefault="00771FBF" w:rsidP="00771FBF">
            <w:pPr>
              <w:pStyle w:val="NoSpacing"/>
              <w:rPr>
                <w:rFonts w:ascii="Arial" w:hAnsi="Arial" w:cs="Arial"/>
                <w:sz w:val="18"/>
                <w:szCs w:val="18"/>
              </w:rPr>
            </w:pPr>
          </w:p>
        </w:tc>
        <w:tc>
          <w:tcPr>
            <w:tcW w:w="2965" w:type="dxa"/>
          </w:tcPr>
          <w:p w14:paraId="4096FFF9" w14:textId="77777777" w:rsidR="00771FBF" w:rsidRPr="0038133B" w:rsidRDefault="00771FBF" w:rsidP="00771FBF">
            <w:pPr>
              <w:pStyle w:val="NoSpacing"/>
              <w:rPr>
                <w:rFonts w:ascii="Arial" w:hAnsi="Arial" w:cs="Arial"/>
                <w:b/>
                <w:bCs/>
                <w:sz w:val="18"/>
                <w:szCs w:val="18"/>
                <w:u w:val="single"/>
              </w:rPr>
            </w:pPr>
            <w:r>
              <w:rPr>
                <w:rFonts w:ascii="Arial" w:hAnsi="Arial" w:cs="Arial"/>
                <w:b/>
                <w:bCs/>
                <w:sz w:val="18"/>
                <w:szCs w:val="18"/>
                <w:u w:val="single"/>
              </w:rPr>
              <w:t>Sweet Treats</w:t>
            </w:r>
          </w:p>
          <w:p w14:paraId="7BE6C56D"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Favours:</w:t>
            </w:r>
          </w:p>
          <w:p w14:paraId="5F30DBDC" w14:textId="77777777" w:rsidR="00771FBF" w:rsidRDefault="00771FBF" w:rsidP="00771FBF">
            <w:pPr>
              <w:pStyle w:val="NoSpacing"/>
              <w:rPr>
                <w:rFonts w:ascii="Arial" w:hAnsi="Arial" w:cs="Arial"/>
                <w:b/>
                <w:bCs/>
                <w:color w:val="000000"/>
                <w:sz w:val="18"/>
                <w:szCs w:val="18"/>
              </w:rPr>
            </w:pPr>
            <w:r w:rsidRPr="0038133B">
              <w:rPr>
                <w:rFonts w:ascii="Arial" w:hAnsi="Arial" w:cs="Arial"/>
                <w:sz w:val="18"/>
                <w:szCs w:val="18"/>
              </w:rPr>
              <w:t>Kiddy Packs</w:t>
            </w:r>
            <w:r w:rsidRPr="0038133B">
              <w:rPr>
                <w:rFonts w:ascii="Arial" w:hAnsi="Arial" w:cs="Arial"/>
                <w:b/>
                <w:bCs/>
                <w:color w:val="000000"/>
                <w:sz w:val="18"/>
                <w:szCs w:val="18"/>
              </w:rPr>
              <w:t>:</w:t>
            </w:r>
          </w:p>
          <w:p w14:paraId="706F6B19" w14:textId="77777777" w:rsidR="00771FBF" w:rsidRPr="0038133B" w:rsidRDefault="00771FBF" w:rsidP="00771FBF">
            <w:pPr>
              <w:pStyle w:val="NoSpacing"/>
              <w:rPr>
                <w:rFonts w:ascii="Arial" w:hAnsi="Arial" w:cs="Arial"/>
                <w:sz w:val="18"/>
                <w:szCs w:val="18"/>
              </w:rPr>
            </w:pPr>
            <w:r>
              <w:rPr>
                <w:rFonts w:ascii="Arial" w:hAnsi="Arial" w:cs="Arial"/>
                <w:sz w:val="18"/>
                <w:szCs w:val="18"/>
              </w:rPr>
              <w:t>Donut Stand:</w:t>
            </w:r>
            <w:r>
              <w:rPr>
                <w:rFonts w:ascii="Arial" w:hAnsi="Arial" w:cs="Arial"/>
                <w:sz w:val="18"/>
                <w:szCs w:val="18"/>
              </w:rPr>
              <w:br/>
              <w:t>Donuts:</w:t>
            </w:r>
          </w:p>
          <w:p w14:paraId="7D6C98A9"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Candy Bar:</w:t>
            </w:r>
          </w:p>
          <w:p w14:paraId="4A2991E4"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Sweet buffet:</w:t>
            </w:r>
          </w:p>
          <w:p w14:paraId="37CEB377"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Vintage Cart Large:</w:t>
            </w:r>
          </w:p>
          <w:p w14:paraId="0FC7BBB1"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 xml:space="preserve">Vintage </w:t>
            </w:r>
            <w:proofErr w:type="gramStart"/>
            <w:r w:rsidRPr="0038133B">
              <w:rPr>
                <w:rFonts w:ascii="Arial" w:hAnsi="Arial" w:cs="Arial"/>
                <w:sz w:val="18"/>
                <w:szCs w:val="18"/>
              </w:rPr>
              <w:t>Cart</w:t>
            </w:r>
            <w:proofErr w:type="gramEnd"/>
            <w:r w:rsidRPr="0038133B">
              <w:rPr>
                <w:rFonts w:ascii="Arial" w:hAnsi="Arial" w:cs="Arial"/>
                <w:sz w:val="18"/>
                <w:szCs w:val="18"/>
              </w:rPr>
              <w:t xml:space="preserve"> Small:</w:t>
            </w:r>
          </w:p>
          <w:p w14:paraId="7C783882"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 xml:space="preserve">Sign choice: </w:t>
            </w:r>
          </w:p>
          <w:p w14:paraId="2B1CD0CF" w14:textId="77777777" w:rsidR="00771FBF" w:rsidRDefault="00771FBF" w:rsidP="00771FBF">
            <w:pPr>
              <w:pStyle w:val="NoSpacing"/>
              <w:rPr>
                <w:rFonts w:ascii="Arial" w:hAnsi="Arial" w:cs="Arial"/>
                <w:b/>
                <w:sz w:val="12"/>
                <w:szCs w:val="18"/>
              </w:rPr>
            </w:pPr>
            <w:r w:rsidRPr="0038133B">
              <w:rPr>
                <w:rFonts w:ascii="Arial" w:hAnsi="Arial" w:cs="Arial"/>
                <w:b/>
                <w:sz w:val="12"/>
                <w:szCs w:val="18"/>
              </w:rPr>
              <w:t>Sweet love, Mr. &amp; Mrs., Just Married or I do</w:t>
            </w:r>
          </w:p>
          <w:p w14:paraId="0B83592A" w14:textId="77777777" w:rsidR="00771FBF" w:rsidRPr="0038133B" w:rsidRDefault="00771FBF" w:rsidP="00771FBF">
            <w:pPr>
              <w:pStyle w:val="NoSpacing"/>
              <w:rPr>
                <w:rFonts w:ascii="Arial" w:hAnsi="Arial" w:cs="Arial"/>
                <w:sz w:val="18"/>
                <w:szCs w:val="18"/>
              </w:rPr>
            </w:pPr>
            <w:r>
              <w:rPr>
                <w:rFonts w:ascii="Arial" w:hAnsi="Arial" w:cs="Arial"/>
                <w:sz w:val="18"/>
                <w:szCs w:val="18"/>
              </w:rPr>
              <w:t>Crisp Wall:</w:t>
            </w:r>
            <w:r w:rsidRPr="0038133B">
              <w:rPr>
                <w:rFonts w:ascii="Arial" w:hAnsi="Arial" w:cs="Arial"/>
                <w:sz w:val="18"/>
                <w:szCs w:val="18"/>
              </w:rPr>
              <w:br/>
              <w:t>Popcorn Stand:</w:t>
            </w:r>
            <w:r w:rsidRPr="0038133B">
              <w:rPr>
                <w:rFonts w:ascii="Arial" w:hAnsi="Arial" w:cs="Arial"/>
                <w:sz w:val="18"/>
                <w:szCs w:val="18"/>
              </w:rPr>
              <w:br/>
              <w:t xml:space="preserve">Popcorn </w:t>
            </w:r>
            <w:proofErr w:type="spellStart"/>
            <w:r w:rsidRPr="0038133B">
              <w:rPr>
                <w:rFonts w:ascii="Arial" w:hAnsi="Arial" w:cs="Arial"/>
                <w:sz w:val="18"/>
                <w:szCs w:val="18"/>
              </w:rPr>
              <w:t>Flavour</w:t>
            </w:r>
            <w:proofErr w:type="spellEnd"/>
            <w:r>
              <w:rPr>
                <w:rFonts w:ascii="Arial" w:hAnsi="Arial" w:cs="Arial"/>
                <w:sz w:val="18"/>
                <w:szCs w:val="18"/>
              </w:rPr>
              <w:t xml:space="preserve"> </w:t>
            </w:r>
            <w:r w:rsidRPr="0038133B">
              <w:rPr>
                <w:rFonts w:ascii="Arial" w:hAnsi="Arial" w:cs="Arial"/>
                <w:sz w:val="18"/>
                <w:szCs w:val="18"/>
              </w:rPr>
              <w:t>Req:</w:t>
            </w:r>
            <w:r w:rsidRPr="0038133B">
              <w:rPr>
                <w:rFonts w:ascii="Arial" w:hAnsi="Arial" w:cs="Arial"/>
                <w:sz w:val="18"/>
                <w:szCs w:val="18"/>
              </w:rPr>
              <w:br/>
            </w:r>
            <w:r>
              <w:rPr>
                <w:rFonts w:ascii="Arial" w:hAnsi="Arial" w:cs="Arial"/>
                <w:sz w:val="18"/>
                <w:szCs w:val="18"/>
              </w:rPr>
              <w:t xml:space="preserve">Cake </w:t>
            </w:r>
            <w:proofErr w:type="gramStart"/>
            <w:r>
              <w:rPr>
                <w:rFonts w:ascii="Arial" w:hAnsi="Arial" w:cs="Arial"/>
                <w:sz w:val="18"/>
                <w:szCs w:val="18"/>
              </w:rPr>
              <w:t>stand</w:t>
            </w:r>
            <w:proofErr w:type="gramEnd"/>
            <w:r>
              <w:rPr>
                <w:rFonts w:ascii="Arial" w:hAnsi="Arial" w:cs="Arial"/>
                <w:sz w:val="18"/>
                <w:szCs w:val="18"/>
              </w:rPr>
              <w:t>:</w:t>
            </w:r>
          </w:p>
        </w:tc>
      </w:tr>
      <w:tr w:rsidR="00771FBF" w:rsidRPr="00F94AD8" w14:paraId="660E1084" w14:textId="77777777" w:rsidTr="00771FBF">
        <w:trPr>
          <w:trHeight w:val="5093"/>
        </w:trPr>
        <w:tc>
          <w:tcPr>
            <w:tcW w:w="2850" w:type="dxa"/>
          </w:tcPr>
          <w:p w14:paraId="2B2655A7" w14:textId="77777777" w:rsidR="00771FBF" w:rsidRPr="0038133B" w:rsidRDefault="00771FBF" w:rsidP="00771FBF">
            <w:pPr>
              <w:pStyle w:val="NoSpacing"/>
              <w:rPr>
                <w:rFonts w:ascii="Arial" w:hAnsi="Arial" w:cs="Arial"/>
                <w:b/>
                <w:bCs/>
                <w:sz w:val="18"/>
                <w:szCs w:val="18"/>
                <w:u w:val="single"/>
              </w:rPr>
            </w:pPr>
            <w:r w:rsidRPr="0038133B">
              <w:rPr>
                <w:rFonts w:ascii="Arial" w:hAnsi="Arial" w:cs="Arial"/>
                <w:b/>
                <w:bCs/>
                <w:sz w:val="18"/>
                <w:szCs w:val="18"/>
                <w:u w:val="single"/>
              </w:rPr>
              <w:t xml:space="preserve">Twinkle </w:t>
            </w:r>
            <w:r>
              <w:rPr>
                <w:rFonts w:ascii="Arial" w:hAnsi="Arial" w:cs="Arial"/>
                <w:b/>
                <w:bCs/>
                <w:sz w:val="18"/>
                <w:szCs w:val="18"/>
                <w:u w:val="single"/>
              </w:rPr>
              <w:t>P</w:t>
            </w:r>
            <w:r w:rsidRPr="0038133B">
              <w:rPr>
                <w:rFonts w:ascii="Arial" w:hAnsi="Arial" w:cs="Arial"/>
                <w:b/>
                <w:bCs/>
                <w:sz w:val="18"/>
                <w:szCs w:val="18"/>
                <w:u w:val="single"/>
              </w:rPr>
              <w:t xml:space="preserve">roducts, </w:t>
            </w:r>
          </w:p>
          <w:p w14:paraId="78B0BB96" w14:textId="77777777" w:rsidR="00771FBF" w:rsidRPr="0038133B" w:rsidRDefault="00771FBF" w:rsidP="00771FBF">
            <w:pPr>
              <w:pStyle w:val="NoSpacing"/>
              <w:rPr>
                <w:rFonts w:ascii="Arial" w:hAnsi="Arial" w:cs="Arial"/>
                <w:sz w:val="18"/>
                <w:szCs w:val="18"/>
              </w:rPr>
            </w:pPr>
            <w:r>
              <w:rPr>
                <w:rFonts w:ascii="Arial" w:hAnsi="Arial" w:cs="Arial"/>
                <w:sz w:val="18"/>
                <w:szCs w:val="18"/>
              </w:rPr>
              <w:t>Backdrop:</w:t>
            </w:r>
            <w:r w:rsidRPr="0038133B">
              <w:rPr>
                <w:rFonts w:ascii="Arial" w:hAnsi="Arial" w:cs="Arial"/>
                <w:sz w:val="18"/>
                <w:szCs w:val="18"/>
              </w:rPr>
              <w:br/>
              <w:t>Twinkle top skirt:</w:t>
            </w:r>
          </w:p>
          <w:p w14:paraId="2F19541E" w14:textId="77777777" w:rsidR="00771FBF" w:rsidRDefault="00771FBF" w:rsidP="00771FBF">
            <w:pPr>
              <w:pStyle w:val="NoSpacing"/>
              <w:rPr>
                <w:rFonts w:ascii="Arial" w:hAnsi="Arial" w:cs="Arial"/>
                <w:sz w:val="18"/>
                <w:szCs w:val="18"/>
              </w:rPr>
            </w:pPr>
            <w:r w:rsidRPr="0038133B">
              <w:rPr>
                <w:rFonts w:ascii="Arial" w:hAnsi="Arial" w:cs="Arial"/>
                <w:sz w:val="18"/>
                <w:szCs w:val="18"/>
              </w:rPr>
              <w:t>Twinkle cake skirt:</w:t>
            </w:r>
          </w:p>
          <w:p w14:paraId="79BCC8A7" w14:textId="77777777" w:rsidR="00771FBF" w:rsidRPr="0029774B" w:rsidRDefault="00771FBF" w:rsidP="00771FBF">
            <w:pPr>
              <w:pStyle w:val="NoSpacing"/>
              <w:rPr>
                <w:rFonts w:ascii="Arial" w:hAnsi="Arial" w:cs="Arial"/>
                <w:sz w:val="18"/>
                <w:szCs w:val="18"/>
              </w:rPr>
            </w:pPr>
            <w:r>
              <w:rPr>
                <w:rFonts w:ascii="Arial" w:hAnsi="Arial" w:cs="Arial"/>
                <w:sz w:val="18"/>
                <w:szCs w:val="18"/>
              </w:rPr>
              <w:t>Fairy light curtain:</w:t>
            </w:r>
            <w:r>
              <w:rPr>
                <w:rFonts w:ascii="Arial" w:hAnsi="Arial" w:cs="Arial"/>
                <w:sz w:val="18"/>
                <w:szCs w:val="18"/>
              </w:rPr>
              <w:br/>
              <w:t>Flower wall:</w:t>
            </w:r>
            <w:r>
              <w:rPr>
                <w:rFonts w:ascii="Arial" w:hAnsi="Arial" w:cs="Arial"/>
                <w:sz w:val="18"/>
                <w:szCs w:val="18"/>
              </w:rPr>
              <w:br/>
              <w:t>Sequin Wall:</w:t>
            </w:r>
            <w:r w:rsidRPr="0038133B">
              <w:rPr>
                <w:rFonts w:ascii="Arial" w:hAnsi="Arial" w:cs="Arial"/>
                <w:sz w:val="18"/>
                <w:szCs w:val="18"/>
              </w:rPr>
              <w:br/>
            </w:r>
            <w:r>
              <w:rPr>
                <w:rFonts w:ascii="Arial" w:hAnsi="Arial" w:cs="Arial"/>
                <w:sz w:val="18"/>
                <w:szCs w:val="18"/>
              </w:rPr>
              <w:t>Arch</w:t>
            </w:r>
            <w:r w:rsidRPr="0038133B">
              <w:rPr>
                <w:rFonts w:ascii="Arial" w:hAnsi="Arial" w:cs="Arial"/>
                <w:sz w:val="18"/>
                <w:szCs w:val="18"/>
              </w:rPr>
              <w:t>:</w:t>
            </w:r>
          </w:p>
          <w:p w14:paraId="5A6AB2FD" w14:textId="21F14CAD" w:rsidR="00771FBF" w:rsidRPr="0038133B" w:rsidRDefault="00771FBF" w:rsidP="00771FBF">
            <w:pPr>
              <w:pStyle w:val="NoSpacing"/>
              <w:rPr>
                <w:rFonts w:ascii="Arial" w:hAnsi="Arial" w:cs="Arial"/>
                <w:sz w:val="18"/>
                <w:szCs w:val="18"/>
              </w:rPr>
            </w:pPr>
            <w:r>
              <w:rPr>
                <w:rFonts w:ascii="Arial" w:hAnsi="Arial" w:cs="Arial"/>
                <w:sz w:val="18"/>
                <w:szCs w:val="18"/>
              </w:rPr>
              <w:t>Moongate:</w:t>
            </w:r>
            <w:r w:rsidR="000962DE">
              <w:rPr>
                <w:rFonts w:ascii="Arial" w:hAnsi="Arial" w:cs="Arial"/>
                <w:sz w:val="18"/>
                <w:szCs w:val="18"/>
              </w:rPr>
              <w:t xml:space="preserve"> </w:t>
            </w:r>
          </w:p>
          <w:p w14:paraId="4A618BB8"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Paper Lanterns:</w:t>
            </w:r>
            <w:r w:rsidRPr="0038133B">
              <w:rPr>
                <w:rFonts w:ascii="Arial" w:hAnsi="Arial" w:cs="Arial"/>
                <w:sz w:val="18"/>
                <w:szCs w:val="18"/>
              </w:rPr>
              <w:br/>
              <w:t>Bunting:</w:t>
            </w:r>
            <w:r w:rsidRPr="0038133B">
              <w:rPr>
                <w:rFonts w:ascii="Arial" w:hAnsi="Arial" w:cs="Arial"/>
                <w:sz w:val="18"/>
                <w:szCs w:val="18"/>
              </w:rPr>
              <w:br/>
              <w:t xml:space="preserve">Staircase </w:t>
            </w:r>
            <w:r>
              <w:rPr>
                <w:rFonts w:ascii="Arial" w:hAnsi="Arial" w:cs="Arial"/>
                <w:sz w:val="18"/>
                <w:szCs w:val="18"/>
              </w:rPr>
              <w:t>dressing</w:t>
            </w:r>
            <w:r w:rsidRPr="0038133B">
              <w:rPr>
                <w:rFonts w:ascii="Arial" w:hAnsi="Arial" w:cs="Arial"/>
                <w:sz w:val="18"/>
                <w:szCs w:val="18"/>
              </w:rPr>
              <w:t>:</w:t>
            </w:r>
            <w:r>
              <w:rPr>
                <w:rFonts w:ascii="Arial" w:hAnsi="Arial" w:cs="Arial"/>
                <w:sz w:val="18"/>
                <w:szCs w:val="18"/>
              </w:rPr>
              <w:br/>
            </w:r>
            <w:r>
              <w:rPr>
                <w:rFonts w:ascii="Arial" w:hAnsi="Arial" w:cs="Arial"/>
                <w:sz w:val="18"/>
                <w:szCs w:val="18"/>
                <w:lang w:val="en-GB"/>
              </w:rPr>
              <w:t>Ceiling canopy</w:t>
            </w:r>
            <w:r w:rsidRPr="0038133B">
              <w:rPr>
                <w:rFonts w:ascii="Arial" w:hAnsi="Arial" w:cs="Arial"/>
                <w:sz w:val="18"/>
                <w:szCs w:val="18"/>
                <w:lang w:val="en-GB"/>
              </w:rPr>
              <w:t>:</w:t>
            </w:r>
          </w:p>
          <w:p w14:paraId="1B39FCB2"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LED letters</w:t>
            </w:r>
            <w:r>
              <w:rPr>
                <w:rFonts w:ascii="Arial" w:hAnsi="Arial" w:cs="Arial"/>
                <w:sz w:val="18"/>
                <w:szCs w:val="18"/>
              </w:rPr>
              <w:t>/numbers</w:t>
            </w:r>
            <w:r w:rsidRPr="0038133B">
              <w:rPr>
                <w:rFonts w:ascii="Arial" w:hAnsi="Arial" w:cs="Arial"/>
                <w:sz w:val="18"/>
                <w:szCs w:val="18"/>
              </w:rPr>
              <w:t>:</w:t>
            </w:r>
            <w:r>
              <w:rPr>
                <w:rFonts w:ascii="Arial" w:hAnsi="Arial" w:cs="Arial"/>
                <w:sz w:val="18"/>
                <w:szCs w:val="18"/>
              </w:rPr>
              <w:br/>
              <w:t>Neon sign:</w:t>
            </w:r>
            <w:r w:rsidRPr="0038133B">
              <w:rPr>
                <w:rFonts w:ascii="Arial" w:hAnsi="Arial" w:cs="Arial"/>
                <w:sz w:val="18"/>
                <w:szCs w:val="18"/>
              </w:rPr>
              <w:br/>
            </w:r>
            <w:r>
              <w:rPr>
                <w:rFonts w:ascii="Arial" w:hAnsi="Arial" w:cs="Arial"/>
                <w:sz w:val="18"/>
                <w:szCs w:val="18"/>
              </w:rPr>
              <w:t>Paper Lanterns:</w:t>
            </w:r>
          </w:p>
          <w:p w14:paraId="1A9FECE4" w14:textId="77777777" w:rsidR="00771FBF" w:rsidRPr="0038133B" w:rsidRDefault="00771FBF" w:rsidP="00771FBF">
            <w:pPr>
              <w:pStyle w:val="NoSpacing"/>
              <w:rPr>
                <w:rFonts w:ascii="Arial" w:hAnsi="Arial" w:cs="Arial"/>
                <w:sz w:val="18"/>
                <w:szCs w:val="18"/>
              </w:rPr>
            </w:pPr>
            <w:r>
              <w:rPr>
                <w:rFonts w:ascii="Arial" w:hAnsi="Arial" w:cs="Arial"/>
                <w:sz w:val="18"/>
                <w:szCs w:val="18"/>
                <w:lang w:val="en-GB"/>
              </w:rPr>
              <w:t>U</w:t>
            </w:r>
            <w:r w:rsidRPr="0038133B">
              <w:rPr>
                <w:rFonts w:ascii="Arial" w:hAnsi="Arial" w:cs="Arial"/>
                <w:sz w:val="18"/>
                <w:szCs w:val="18"/>
                <w:lang w:val="en-GB"/>
              </w:rPr>
              <w:t xml:space="preserve">p </w:t>
            </w:r>
            <w:r>
              <w:rPr>
                <w:rFonts w:ascii="Arial" w:hAnsi="Arial" w:cs="Arial"/>
                <w:sz w:val="18"/>
                <w:szCs w:val="18"/>
                <w:lang w:val="en-GB"/>
              </w:rPr>
              <w:t>-</w:t>
            </w:r>
            <w:r w:rsidRPr="0038133B">
              <w:rPr>
                <w:rFonts w:ascii="Arial" w:hAnsi="Arial" w:cs="Arial"/>
                <w:sz w:val="18"/>
                <w:szCs w:val="18"/>
                <w:lang w:val="en-GB"/>
              </w:rPr>
              <w:t>lighting</w:t>
            </w:r>
            <w:r>
              <w:rPr>
                <w:rFonts w:ascii="Arial" w:hAnsi="Arial" w:cs="Arial"/>
                <w:sz w:val="18"/>
                <w:szCs w:val="18"/>
                <w:lang w:val="en-GB"/>
              </w:rPr>
              <w:t>:</w:t>
            </w:r>
            <w:r>
              <w:rPr>
                <w:rFonts w:ascii="Arial" w:hAnsi="Arial" w:cs="Arial"/>
                <w:sz w:val="18"/>
                <w:szCs w:val="18"/>
                <w:lang w:val="en-GB"/>
              </w:rPr>
              <w:br/>
              <w:t>Colour of uplighters:</w:t>
            </w:r>
          </w:p>
        </w:tc>
        <w:tc>
          <w:tcPr>
            <w:tcW w:w="2596" w:type="dxa"/>
          </w:tcPr>
          <w:p w14:paraId="044FB176" w14:textId="77777777" w:rsidR="00771FBF" w:rsidRPr="0038133B" w:rsidRDefault="00771FBF" w:rsidP="00771FBF">
            <w:pPr>
              <w:pStyle w:val="NoSpacing"/>
              <w:rPr>
                <w:rFonts w:ascii="Arial" w:hAnsi="Arial" w:cs="Arial"/>
                <w:sz w:val="18"/>
                <w:szCs w:val="18"/>
                <w:u w:val="single"/>
              </w:rPr>
            </w:pPr>
            <w:r w:rsidRPr="0038133B">
              <w:rPr>
                <w:rFonts w:ascii="Arial" w:hAnsi="Arial" w:cs="Arial"/>
                <w:b/>
                <w:bCs/>
                <w:sz w:val="18"/>
                <w:szCs w:val="18"/>
                <w:u w:val="single"/>
              </w:rPr>
              <w:t xml:space="preserve">Flowers </w:t>
            </w:r>
            <w:r w:rsidRPr="0038133B">
              <w:rPr>
                <w:rFonts w:ascii="Arial" w:hAnsi="Arial" w:cs="Arial"/>
                <w:sz w:val="18"/>
                <w:szCs w:val="18"/>
                <w:u w:val="single"/>
              </w:rPr>
              <w:t xml:space="preserve"> </w:t>
            </w:r>
          </w:p>
          <w:p w14:paraId="0057AC0D" w14:textId="78CB6C12" w:rsidR="00771FBF" w:rsidRPr="00D70A2D" w:rsidRDefault="00771FBF" w:rsidP="00771FBF">
            <w:pPr>
              <w:pStyle w:val="NoSpacing"/>
              <w:rPr>
                <w:rFonts w:ascii="Arial" w:hAnsi="Arial" w:cs="Arial"/>
                <w:sz w:val="18"/>
                <w:szCs w:val="18"/>
              </w:rPr>
            </w:pPr>
            <w:r w:rsidRPr="00D70A2D">
              <w:rPr>
                <w:rFonts w:ascii="Arial" w:hAnsi="Arial" w:cs="Arial"/>
                <w:sz w:val="18"/>
                <w:szCs w:val="18"/>
              </w:rPr>
              <w:t>Fresh, hybrid, artificial:</w:t>
            </w:r>
            <w:r w:rsidR="00F15F7D" w:rsidRPr="00D70A2D">
              <w:rPr>
                <w:rFonts w:ascii="Arial" w:hAnsi="Arial" w:cs="Arial"/>
                <w:sz w:val="18"/>
                <w:szCs w:val="18"/>
              </w:rPr>
              <w:t xml:space="preserve"> </w:t>
            </w:r>
          </w:p>
          <w:p w14:paraId="3E701A55" w14:textId="10DA4FE1" w:rsidR="00771FBF" w:rsidRPr="0038133B" w:rsidRDefault="00771FBF" w:rsidP="00771FBF">
            <w:pPr>
              <w:pStyle w:val="NoSpacing"/>
              <w:rPr>
                <w:rFonts w:ascii="Arial" w:hAnsi="Arial" w:cs="Arial"/>
                <w:sz w:val="18"/>
                <w:szCs w:val="18"/>
              </w:rPr>
            </w:pPr>
            <w:r w:rsidRPr="0038133B">
              <w:rPr>
                <w:rFonts w:ascii="Arial" w:hAnsi="Arial" w:cs="Arial"/>
                <w:sz w:val="18"/>
                <w:szCs w:val="18"/>
              </w:rPr>
              <w:t>Bridal bouquet:</w:t>
            </w:r>
          </w:p>
          <w:p w14:paraId="47341B38" w14:textId="77777777" w:rsidR="00D70A2D" w:rsidRDefault="00771FBF" w:rsidP="00771FBF">
            <w:pPr>
              <w:pStyle w:val="NoSpacing"/>
              <w:rPr>
                <w:rFonts w:ascii="Arial" w:hAnsi="Arial" w:cs="Arial"/>
                <w:sz w:val="18"/>
                <w:szCs w:val="18"/>
              </w:rPr>
            </w:pPr>
            <w:r w:rsidRPr="0038133B">
              <w:rPr>
                <w:rFonts w:ascii="Arial" w:hAnsi="Arial" w:cs="Arial"/>
                <w:sz w:val="18"/>
                <w:szCs w:val="18"/>
              </w:rPr>
              <w:t>Bridesmaid</w:t>
            </w:r>
            <w:r>
              <w:rPr>
                <w:rFonts w:ascii="Arial" w:hAnsi="Arial" w:cs="Arial"/>
                <w:sz w:val="18"/>
                <w:szCs w:val="18"/>
              </w:rPr>
              <w:t>s</w:t>
            </w:r>
            <w:r w:rsidRPr="0038133B">
              <w:rPr>
                <w:rFonts w:ascii="Arial" w:hAnsi="Arial" w:cs="Arial"/>
                <w:sz w:val="18"/>
                <w:szCs w:val="18"/>
              </w:rPr>
              <w:t>:</w:t>
            </w:r>
            <w:r w:rsidR="00F15F7D">
              <w:rPr>
                <w:rFonts w:ascii="Arial" w:hAnsi="Arial" w:cs="Arial"/>
                <w:sz w:val="18"/>
                <w:szCs w:val="18"/>
              </w:rPr>
              <w:t xml:space="preserve"> </w:t>
            </w:r>
          </w:p>
          <w:p w14:paraId="6DAEFDC7" w14:textId="665D3CC5" w:rsidR="00771FBF" w:rsidRDefault="00771FBF" w:rsidP="00771FBF">
            <w:pPr>
              <w:pStyle w:val="NoSpacing"/>
              <w:rPr>
                <w:rFonts w:ascii="Arial" w:hAnsi="Arial" w:cs="Arial"/>
                <w:sz w:val="18"/>
                <w:szCs w:val="18"/>
              </w:rPr>
            </w:pPr>
            <w:r w:rsidRPr="00D70A2D">
              <w:rPr>
                <w:rFonts w:ascii="Arial" w:hAnsi="Arial" w:cs="Arial"/>
                <w:sz w:val="18"/>
                <w:szCs w:val="18"/>
              </w:rPr>
              <w:t>Buttonhole</w:t>
            </w:r>
            <w:r w:rsidR="00D70A2D" w:rsidRPr="00D70A2D">
              <w:rPr>
                <w:rFonts w:ascii="Arial" w:hAnsi="Arial" w:cs="Arial"/>
                <w:sz w:val="18"/>
                <w:szCs w:val="18"/>
              </w:rPr>
              <w:t>s:</w:t>
            </w:r>
            <w:r w:rsidRPr="00D70A2D">
              <w:rPr>
                <w:rFonts w:ascii="Arial" w:hAnsi="Arial" w:cs="Arial"/>
                <w:sz w:val="18"/>
                <w:szCs w:val="18"/>
              </w:rPr>
              <w:br/>
              <w:t>Corsages:</w:t>
            </w:r>
            <w:r w:rsidR="00F15F7D" w:rsidRPr="00461A48">
              <w:rPr>
                <w:rFonts w:ascii="Arial" w:hAnsi="Arial" w:cs="Arial"/>
                <w:b/>
                <w:bCs/>
                <w:sz w:val="18"/>
                <w:szCs w:val="18"/>
              </w:rPr>
              <w:t xml:space="preserve"> </w:t>
            </w:r>
            <w:r w:rsidRPr="0038133B">
              <w:rPr>
                <w:rFonts w:ascii="Arial" w:hAnsi="Arial" w:cs="Arial"/>
                <w:sz w:val="18"/>
                <w:szCs w:val="18"/>
              </w:rPr>
              <w:br/>
            </w:r>
            <w:r>
              <w:rPr>
                <w:rFonts w:ascii="Arial" w:hAnsi="Arial" w:cs="Arial"/>
                <w:sz w:val="18"/>
                <w:szCs w:val="18"/>
              </w:rPr>
              <w:t>Cake:</w:t>
            </w:r>
          </w:p>
          <w:p w14:paraId="6D4AADC8" w14:textId="77777777" w:rsidR="00771FBF" w:rsidRDefault="00771FBF" w:rsidP="00771FBF">
            <w:pPr>
              <w:pStyle w:val="NoSpacing"/>
              <w:rPr>
                <w:rFonts w:ascii="Arial" w:hAnsi="Arial" w:cs="Arial"/>
                <w:sz w:val="18"/>
                <w:szCs w:val="18"/>
              </w:rPr>
            </w:pPr>
            <w:r w:rsidRPr="0038133B">
              <w:rPr>
                <w:rFonts w:ascii="Arial" w:hAnsi="Arial" w:cs="Arial"/>
                <w:sz w:val="18"/>
                <w:szCs w:val="18"/>
              </w:rPr>
              <w:t>Boxed flower gifts:</w:t>
            </w:r>
          </w:p>
          <w:p w14:paraId="64F9C079" w14:textId="77777777" w:rsidR="00771FBF" w:rsidRPr="0038133B" w:rsidRDefault="00771FBF" w:rsidP="00771FBF">
            <w:pPr>
              <w:pStyle w:val="NoSpacing"/>
              <w:rPr>
                <w:rFonts w:ascii="Arial" w:hAnsi="Arial" w:cs="Arial"/>
                <w:sz w:val="18"/>
                <w:szCs w:val="18"/>
              </w:rPr>
            </w:pPr>
          </w:p>
          <w:p w14:paraId="5C59D4AC" w14:textId="77777777" w:rsidR="00771FBF" w:rsidRDefault="00771FBF" w:rsidP="00771FBF">
            <w:pPr>
              <w:pStyle w:val="NoSpacing"/>
              <w:rPr>
                <w:rFonts w:ascii="Arial" w:hAnsi="Arial" w:cs="Arial"/>
                <w:sz w:val="18"/>
                <w:szCs w:val="18"/>
              </w:rPr>
            </w:pPr>
            <w:r w:rsidRPr="00154D1E">
              <w:rPr>
                <w:rFonts w:ascii="Arial" w:hAnsi="Arial" w:cs="Arial"/>
                <w:b/>
                <w:bCs/>
                <w:sz w:val="18"/>
                <w:szCs w:val="18"/>
                <w:u w:val="single"/>
              </w:rPr>
              <w:t>Balloons:</w:t>
            </w:r>
            <w:r w:rsidRPr="00154D1E">
              <w:rPr>
                <w:rFonts w:ascii="Arial" w:hAnsi="Arial" w:cs="Arial"/>
                <w:b/>
                <w:bCs/>
                <w:sz w:val="18"/>
                <w:szCs w:val="18"/>
                <w:u w:val="single"/>
              </w:rPr>
              <w:br/>
            </w:r>
            <w:r>
              <w:rPr>
                <w:rFonts w:ascii="Arial" w:hAnsi="Arial" w:cs="Arial"/>
                <w:sz w:val="18"/>
                <w:szCs w:val="18"/>
              </w:rPr>
              <w:t>Table trios:</w:t>
            </w:r>
          </w:p>
          <w:p w14:paraId="7D40A7D7" w14:textId="77777777" w:rsidR="00771FBF" w:rsidRPr="00C05111" w:rsidRDefault="00771FBF" w:rsidP="00771FBF">
            <w:pPr>
              <w:pStyle w:val="NoSpacing"/>
              <w:rPr>
                <w:rFonts w:ascii="Arial" w:hAnsi="Arial" w:cs="Arial"/>
                <w:sz w:val="18"/>
                <w:szCs w:val="18"/>
              </w:rPr>
            </w:pPr>
            <w:r w:rsidRPr="00C05111">
              <w:rPr>
                <w:rFonts w:ascii="Arial" w:hAnsi="Arial" w:cs="Arial"/>
                <w:sz w:val="18"/>
                <w:szCs w:val="18"/>
              </w:rPr>
              <w:t>Arch:</w:t>
            </w:r>
          </w:p>
          <w:p w14:paraId="3473EFBF" w14:textId="77777777" w:rsidR="00771FBF" w:rsidRDefault="00771FBF" w:rsidP="00771FBF">
            <w:pPr>
              <w:pStyle w:val="NoSpacing"/>
              <w:rPr>
                <w:rFonts w:ascii="Arial" w:hAnsi="Arial" w:cs="Arial"/>
                <w:sz w:val="18"/>
                <w:szCs w:val="18"/>
              </w:rPr>
            </w:pPr>
            <w:r>
              <w:rPr>
                <w:rFonts w:ascii="Arial" w:hAnsi="Arial" w:cs="Arial"/>
                <w:sz w:val="18"/>
                <w:szCs w:val="18"/>
              </w:rPr>
              <w:t>Bubble:</w:t>
            </w:r>
          </w:p>
          <w:p w14:paraId="5EC149FA" w14:textId="77777777" w:rsidR="00771FBF" w:rsidRDefault="00771FBF" w:rsidP="00771FBF">
            <w:pPr>
              <w:pStyle w:val="NoSpacing"/>
              <w:rPr>
                <w:rFonts w:ascii="Arial" w:hAnsi="Arial" w:cs="Arial"/>
                <w:sz w:val="18"/>
                <w:szCs w:val="18"/>
              </w:rPr>
            </w:pPr>
            <w:r>
              <w:rPr>
                <w:rFonts w:ascii="Arial" w:hAnsi="Arial" w:cs="Arial"/>
                <w:sz w:val="18"/>
                <w:szCs w:val="18"/>
              </w:rPr>
              <w:t>Foil numbers:</w:t>
            </w:r>
          </w:p>
          <w:p w14:paraId="383FE29F" w14:textId="77777777" w:rsidR="00771FBF" w:rsidRPr="0038133B" w:rsidRDefault="00771FBF" w:rsidP="00771FBF">
            <w:pPr>
              <w:pStyle w:val="NoSpacing"/>
              <w:rPr>
                <w:rFonts w:ascii="Arial" w:hAnsi="Arial" w:cs="Arial"/>
                <w:sz w:val="18"/>
                <w:szCs w:val="18"/>
              </w:rPr>
            </w:pPr>
            <w:r>
              <w:rPr>
                <w:rFonts w:ascii="Arial" w:hAnsi="Arial" w:cs="Arial"/>
                <w:sz w:val="18"/>
                <w:szCs w:val="18"/>
              </w:rPr>
              <w:t>Columns:</w:t>
            </w:r>
          </w:p>
        </w:tc>
        <w:tc>
          <w:tcPr>
            <w:tcW w:w="3017" w:type="dxa"/>
          </w:tcPr>
          <w:p w14:paraId="05E5CFB2" w14:textId="491183C6" w:rsidR="00771FBF" w:rsidRPr="0038133B" w:rsidRDefault="00771FBF" w:rsidP="00771FBF">
            <w:pPr>
              <w:pStyle w:val="NoSpacing"/>
              <w:rPr>
                <w:rFonts w:ascii="Arial" w:hAnsi="Arial" w:cs="Arial"/>
                <w:b/>
                <w:bCs/>
                <w:sz w:val="18"/>
                <w:szCs w:val="18"/>
              </w:rPr>
            </w:pPr>
            <w:r w:rsidRPr="0038133B">
              <w:rPr>
                <w:rFonts w:ascii="Arial" w:hAnsi="Arial" w:cs="Arial"/>
                <w:b/>
                <w:bCs/>
                <w:sz w:val="18"/>
                <w:szCs w:val="18"/>
                <w:u w:val="single"/>
              </w:rPr>
              <w:t>Stationery – invites see below</w:t>
            </w:r>
            <w:r w:rsidRPr="0038133B">
              <w:rPr>
                <w:rFonts w:ascii="Arial" w:hAnsi="Arial" w:cs="Arial"/>
                <w:b/>
                <w:bCs/>
                <w:sz w:val="18"/>
                <w:szCs w:val="18"/>
              </w:rPr>
              <w:br/>
              <w:t>Design chosen:</w:t>
            </w:r>
            <w:r w:rsidR="00461A48">
              <w:rPr>
                <w:rFonts w:ascii="Arial" w:hAnsi="Arial" w:cs="Arial"/>
                <w:b/>
                <w:bCs/>
                <w:sz w:val="18"/>
                <w:szCs w:val="18"/>
              </w:rPr>
              <w:t xml:space="preserve"> </w:t>
            </w:r>
          </w:p>
          <w:p w14:paraId="5C5DA2A6" w14:textId="77777777" w:rsidR="00771FBF" w:rsidRDefault="00771FBF" w:rsidP="00771FBF">
            <w:pPr>
              <w:pStyle w:val="NoSpacing"/>
              <w:rPr>
                <w:rFonts w:ascii="Arial" w:hAnsi="Arial" w:cs="Arial"/>
                <w:sz w:val="18"/>
                <w:szCs w:val="18"/>
              </w:rPr>
            </w:pPr>
            <w:r w:rsidRPr="0038133B">
              <w:rPr>
                <w:rFonts w:ascii="Arial" w:hAnsi="Arial" w:cs="Arial"/>
                <w:sz w:val="18"/>
                <w:szCs w:val="18"/>
              </w:rPr>
              <w:t>Order of service/day:</w:t>
            </w:r>
          </w:p>
          <w:p w14:paraId="0F35A2FC" w14:textId="3FF92D1A" w:rsidR="00771FBF" w:rsidRPr="0029774B" w:rsidRDefault="00771FBF" w:rsidP="00771FBF">
            <w:pPr>
              <w:pStyle w:val="NoSpacing"/>
              <w:rPr>
                <w:rFonts w:ascii="Arial" w:hAnsi="Arial" w:cs="Arial"/>
                <w:sz w:val="18"/>
                <w:szCs w:val="18"/>
              </w:rPr>
            </w:pPr>
            <w:r>
              <w:rPr>
                <w:rFonts w:ascii="Arial" w:hAnsi="Arial" w:cs="Arial"/>
                <w:sz w:val="18"/>
                <w:szCs w:val="18"/>
              </w:rPr>
              <w:t>Welcome signs:</w:t>
            </w:r>
            <w:r w:rsidR="00461A48">
              <w:rPr>
                <w:rFonts w:ascii="Arial" w:hAnsi="Arial" w:cs="Arial"/>
                <w:sz w:val="18"/>
                <w:szCs w:val="18"/>
              </w:rPr>
              <w:t xml:space="preserve"> </w:t>
            </w:r>
          </w:p>
          <w:p w14:paraId="17BA4782" w14:textId="5544270B" w:rsidR="00771FBF" w:rsidRPr="0038133B" w:rsidRDefault="00771FBF" w:rsidP="00771FBF">
            <w:pPr>
              <w:pStyle w:val="NoSpacing"/>
              <w:rPr>
                <w:rFonts w:ascii="Arial" w:hAnsi="Arial" w:cs="Arial"/>
                <w:sz w:val="18"/>
                <w:szCs w:val="18"/>
              </w:rPr>
            </w:pPr>
            <w:r w:rsidRPr="0038133B">
              <w:rPr>
                <w:rFonts w:ascii="Arial" w:hAnsi="Arial" w:cs="Arial"/>
                <w:sz w:val="18"/>
                <w:szCs w:val="18"/>
              </w:rPr>
              <w:t>Table plan:</w:t>
            </w:r>
          </w:p>
          <w:p w14:paraId="60561546"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Ornate Easel</w:t>
            </w:r>
            <w:r>
              <w:rPr>
                <w:rFonts w:ascii="Arial" w:hAnsi="Arial" w:cs="Arial"/>
                <w:sz w:val="18"/>
                <w:szCs w:val="18"/>
              </w:rPr>
              <w:t xml:space="preserve"> </w:t>
            </w:r>
            <w:r w:rsidRPr="0038133B">
              <w:rPr>
                <w:rFonts w:ascii="Arial" w:hAnsi="Arial" w:cs="Arial"/>
                <w:sz w:val="18"/>
                <w:szCs w:val="18"/>
              </w:rPr>
              <w:t xml:space="preserve">&amp; Mirror: </w:t>
            </w:r>
            <w:r w:rsidRPr="0038133B">
              <w:rPr>
                <w:rFonts w:ascii="Arial" w:hAnsi="Arial" w:cs="Arial"/>
                <w:sz w:val="18"/>
                <w:szCs w:val="18"/>
              </w:rPr>
              <w:br/>
            </w:r>
            <w:r w:rsidRPr="0038133B">
              <w:rPr>
                <w:rFonts w:ascii="Arial" w:hAnsi="Arial" w:cs="Arial"/>
                <w:b/>
                <w:sz w:val="12"/>
                <w:szCs w:val="18"/>
              </w:rPr>
              <w:t>Colour (silver, white, ivory, gold, rose gold):</w:t>
            </w:r>
          </w:p>
          <w:p w14:paraId="617B1078" w14:textId="329AC0B7" w:rsidR="00771FBF" w:rsidRPr="0038133B" w:rsidRDefault="00771FBF" w:rsidP="00771FBF">
            <w:pPr>
              <w:pStyle w:val="NoSpacing"/>
              <w:rPr>
                <w:rFonts w:ascii="Arial" w:hAnsi="Arial" w:cs="Arial"/>
                <w:sz w:val="18"/>
                <w:szCs w:val="18"/>
              </w:rPr>
            </w:pPr>
            <w:r w:rsidRPr="0038133B">
              <w:rPr>
                <w:rFonts w:ascii="Arial" w:hAnsi="Arial" w:cs="Arial"/>
                <w:sz w:val="18"/>
                <w:szCs w:val="18"/>
              </w:rPr>
              <w:t xml:space="preserve">Table numbers: </w:t>
            </w:r>
            <w:r w:rsidR="00461A48">
              <w:rPr>
                <w:rFonts w:ascii="Arial" w:hAnsi="Arial" w:cs="Arial"/>
                <w:sz w:val="18"/>
                <w:szCs w:val="18"/>
              </w:rPr>
              <w:t xml:space="preserve"> </w:t>
            </w:r>
          </w:p>
          <w:p w14:paraId="4933B6F7" w14:textId="77777777" w:rsidR="00771FBF" w:rsidRPr="0038133B" w:rsidRDefault="00771FBF" w:rsidP="00771FBF">
            <w:pPr>
              <w:pStyle w:val="NoSpacing"/>
              <w:rPr>
                <w:rFonts w:ascii="Arial" w:hAnsi="Arial" w:cs="Arial"/>
                <w:b/>
                <w:sz w:val="12"/>
                <w:szCs w:val="18"/>
              </w:rPr>
            </w:pPr>
            <w:r w:rsidRPr="0038133B">
              <w:rPr>
                <w:rFonts w:ascii="Arial" w:hAnsi="Arial" w:cs="Arial"/>
                <w:b/>
                <w:color w:val="000000"/>
                <w:sz w:val="12"/>
                <w:szCs w:val="18"/>
              </w:rPr>
              <w:t>menu on back y/n:</w:t>
            </w:r>
          </w:p>
          <w:p w14:paraId="5FFF06BB" w14:textId="2D5F74F9" w:rsidR="00771FBF" w:rsidRPr="0029774B" w:rsidRDefault="00771FBF" w:rsidP="00771FBF">
            <w:pPr>
              <w:pStyle w:val="NoSpacing"/>
              <w:rPr>
                <w:rFonts w:ascii="Arial" w:hAnsi="Arial" w:cs="Arial"/>
                <w:sz w:val="18"/>
                <w:szCs w:val="18"/>
              </w:rPr>
            </w:pPr>
            <w:r w:rsidRPr="0038133B">
              <w:rPr>
                <w:rFonts w:ascii="Arial" w:hAnsi="Arial" w:cs="Arial"/>
                <w:sz w:val="18"/>
                <w:szCs w:val="18"/>
              </w:rPr>
              <w:t xml:space="preserve">Name cards: </w:t>
            </w:r>
          </w:p>
          <w:p w14:paraId="55B22E71"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 xml:space="preserve">Menu: </w:t>
            </w:r>
          </w:p>
          <w:p w14:paraId="2FAC7E37"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Guest Book:</w:t>
            </w:r>
          </w:p>
          <w:p w14:paraId="0772E3AB" w14:textId="77777777" w:rsidR="00771FBF" w:rsidRPr="0038133B" w:rsidRDefault="00771FBF" w:rsidP="00771FBF">
            <w:pPr>
              <w:pStyle w:val="NoSpacing"/>
              <w:rPr>
                <w:rFonts w:ascii="Arial" w:hAnsi="Arial" w:cs="Arial"/>
                <w:sz w:val="18"/>
                <w:szCs w:val="18"/>
              </w:rPr>
            </w:pPr>
            <w:r w:rsidRPr="0038133B">
              <w:rPr>
                <w:rFonts w:ascii="Arial" w:hAnsi="Arial" w:cs="Arial"/>
                <w:sz w:val="18"/>
                <w:szCs w:val="18"/>
              </w:rPr>
              <w:t xml:space="preserve">Post Box: </w:t>
            </w:r>
            <w:r>
              <w:rPr>
                <w:rFonts w:ascii="Arial" w:hAnsi="Arial" w:cs="Arial"/>
                <w:sz w:val="18"/>
                <w:szCs w:val="18"/>
              </w:rPr>
              <w:br/>
              <w:t>Signs:</w:t>
            </w:r>
            <w:r>
              <w:rPr>
                <w:rFonts w:ascii="Arial" w:hAnsi="Arial" w:cs="Arial"/>
                <w:sz w:val="18"/>
                <w:szCs w:val="18"/>
              </w:rPr>
              <w:br/>
            </w:r>
          </w:p>
        </w:tc>
        <w:tc>
          <w:tcPr>
            <w:tcW w:w="2965" w:type="dxa"/>
          </w:tcPr>
          <w:p w14:paraId="5D94C8DF" w14:textId="77777777" w:rsidR="00771FBF" w:rsidRPr="0038133B" w:rsidRDefault="00771FBF" w:rsidP="00771FBF">
            <w:pPr>
              <w:pStyle w:val="NoSpacing"/>
              <w:rPr>
                <w:rFonts w:ascii="Arial" w:hAnsi="Arial" w:cs="Arial"/>
                <w:b/>
                <w:bCs/>
                <w:sz w:val="18"/>
                <w:szCs w:val="18"/>
              </w:rPr>
            </w:pPr>
            <w:r w:rsidRPr="0038133B">
              <w:rPr>
                <w:rFonts w:ascii="Arial" w:hAnsi="Arial" w:cs="Arial"/>
                <w:b/>
                <w:bCs/>
                <w:sz w:val="18"/>
                <w:szCs w:val="18"/>
              </w:rPr>
              <w:t>Quote:</w:t>
            </w:r>
          </w:p>
          <w:p w14:paraId="2FEB043B" w14:textId="53CBB5FD" w:rsidR="00771FBF" w:rsidRPr="0038133B" w:rsidRDefault="00771FBF" w:rsidP="00771FBF">
            <w:pPr>
              <w:pStyle w:val="NoSpacing"/>
              <w:rPr>
                <w:rFonts w:ascii="Arial" w:hAnsi="Arial" w:cs="Arial"/>
                <w:b/>
                <w:bCs/>
                <w:sz w:val="18"/>
                <w:szCs w:val="18"/>
              </w:rPr>
            </w:pPr>
          </w:p>
        </w:tc>
      </w:tr>
    </w:tbl>
    <w:p w14:paraId="37A3BA73" w14:textId="77777777" w:rsidR="00771FBF" w:rsidRDefault="00771FBF" w:rsidP="00535814">
      <w:pPr>
        <w:ind w:left="-709"/>
        <w:jc w:val="center"/>
        <w:rPr>
          <w:rFonts w:ascii="Blacksword" w:hAnsi="Blacksword" w:cs="Times New Roman"/>
          <w:sz w:val="32"/>
          <w:szCs w:val="32"/>
        </w:rPr>
      </w:pPr>
    </w:p>
    <w:p w14:paraId="7898DA8C" w14:textId="1967A14D" w:rsidR="00546D04" w:rsidRPr="00383406" w:rsidRDefault="000723B9" w:rsidP="00535814">
      <w:pPr>
        <w:ind w:left="-709"/>
        <w:jc w:val="center"/>
        <w:rPr>
          <w:rFonts w:ascii="Blacksword" w:hAnsi="Blacksword" w:cs="Times New Roman"/>
          <w:sz w:val="32"/>
          <w:szCs w:val="32"/>
        </w:rPr>
      </w:pPr>
      <w:r w:rsidRPr="00383406">
        <w:rPr>
          <w:rFonts w:ascii="Blacksword" w:hAnsi="Blacksword" w:cs="Times New Roman"/>
          <w:sz w:val="32"/>
          <w:szCs w:val="32"/>
        </w:rPr>
        <w:t xml:space="preserve">Stationery &amp; Invite </w:t>
      </w:r>
      <w:r w:rsidR="00535814" w:rsidRPr="00383406">
        <w:rPr>
          <w:rFonts w:ascii="Blacksword" w:hAnsi="Blacksword" w:cs="Times New Roman"/>
          <w:sz w:val="32"/>
          <w:szCs w:val="32"/>
        </w:rPr>
        <w:t>information</w:t>
      </w:r>
    </w:p>
    <w:tbl>
      <w:tblPr>
        <w:tblpPr w:leftFromText="180" w:rightFromText="180" w:vertAnchor="text" w:horzAnchor="margin" w:tblpXSpec="center" w:tblpY="178"/>
        <w:tblW w:w="11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9"/>
        <w:gridCol w:w="6036"/>
      </w:tblGrid>
      <w:tr w:rsidR="00546D04" w:rsidRPr="0089622E" w14:paraId="7898DA92" w14:textId="77777777" w:rsidTr="00B53C1D">
        <w:trPr>
          <w:trHeight w:val="704"/>
          <w:jc w:val="center"/>
        </w:trPr>
        <w:tc>
          <w:tcPr>
            <w:tcW w:w="5129" w:type="dxa"/>
          </w:tcPr>
          <w:p w14:paraId="7898DA8D" w14:textId="77777777" w:rsidR="00546D04" w:rsidRPr="000676C6" w:rsidRDefault="00546D04" w:rsidP="00FC3018">
            <w:pPr>
              <w:spacing w:after="0" w:line="240" w:lineRule="auto"/>
              <w:ind w:left="-108"/>
              <w:rPr>
                <w:rFonts w:ascii="Arial" w:hAnsi="Arial" w:cs="Arial"/>
                <w:sz w:val="18"/>
                <w:szCs w:val="20"/>
              </w:rPr>
            </w:pPr>
            <w:r w:rsidRPr="000676C6">
              <w:rPr>
                <w:rFonts w:ascii="Arial" w:hAnsi="Arial" w:cs="Arial"/>
                <w:sz w:val="18"/>
                <w:szCs w:val="20"/>
              </w:rPr>
              <w:t xml:space="preserve">If requesting invites by </w:t>
            </w:r>
            <w:proofErr w:type="gramStart"/>
            <w:r w:rsidRPr="000676C6">
              <w:rPr>
                <w:rFonts w:ascii="Arial" w:hAnsi="Arial" w:cs="Arial"/>
                <w:sz w:val="18"/>
                <w:szCs w:val="20"/>
              </w:rPr>
              <w:t>parents</w:t>
            </w:r>
            <w:proofErr w:type="gramEnd"/>
            <w:r w:rsidRPr="000676C6">
              <w:rPr>
                <w:rFonts w:ascii="Arial" w:hAnsi="Arial" w:cs="Arial"/>
                <w:sz w:val="18"/>
                <w:szCs w:val="20"/>
              </w:rPr>
              <w:t xml:space="preserve"> please provide the names required:</w:t>
            </w:r>
          </w:p>
          <w:p w14:paraId="7898DA8E" w14:textId="77777777" w:rsidR="00FE7FDB" w:rsidRPr="00B53C1D" w:rsidRDefault="00FE7FDB" w:rsidP="00FC3018">
            <w:pPr>
              <w:spacing w:after="0" w:line="240" w:lineRule="auto"/>
              <w:ind w:left="-108"/>
              <w:rPr>
                <w:rFonts w:ascii="Arial" w:hAnsi="Arial" w:cs="Arial"/>
                <w:sz w:val="20"/>
              </w:rPr>
            </w:pPr>
          </w:p>
        </w:tc>
        <w:tc>
          <w:tcPr>
            <w:tcW w:w="6036" w:type="dxa"/>
          </w:tcPr>
          <w:p w14:paraId="7898DA8F" w14:textId="2F72CA26" w:rsidR="00546D04" w:rsidRPr="000676C6" w:rsidRDefault="00546D04" w:rsidP="00FC3018">
            <w:pPr>
              <w:spacing w:after="0" w:line="240" w:lineRule="auto"/>
              <w:rPr>
                <w:rFonts w:ascii="Arial" w:hAnsi="Arial" w:cs="Arial"/>
                <w:sz w:val="18"/>
                <w:szCs w:val="20"/>
              </w:rPr>
            </w:pPr>
            <w:proofErr w:type="gramStart"/>
            <w:r w:rsidRPr="000676C6">
              <w:rPr>
                <w:rFonts w:ascii="Arial" w:hAnsi="Arial" w:cs="Arial"/>
                <w:sz w:val="18"/>
                <w:szCs w:val="20"/>
              </w:rPr>
              <w:t>Ceremony</w:t>
            </w:r>
            <w:proofErr w:type="gramEnd"/>
            <w:r w:rsidRPr="000676C6">
              <w:rPr>
                <w:rFonts w:ascii="Arial" w:hAnsi="Arial" w:cs="Arial"/>
                <w:sz w:val="18"/>
                <w:szCs w:val="20"/>
              </w:rPr>
              <w:t xml:space="preserve"> Address in full including postcode (if different to the venue</w:t>
            </w:r>
            <w:r w:rsidR="000676C6" w:rsidRPr="000676C6">
              <w:rPr>
                <w:rFonts w:ascii="Arial" w:hAnsi="Arial" w:cs="Arial"/>
                <w:sz w:val="18"/>
                <w:szCs w:val="20"/>
              </w:rPr>
              <w:t>)</w:t>
            </w:r>
            <w:r w:rsidRPr="000676C6">
              <w:rPr>
                <w:rFonts w:ascii="Arial" w:hAnsi="Arial" w:cs="Arial"/>
                <w:sz w:val="18"/>
                <w:szCs w:val="20"/>
              </w:rPr>
              <w:t xml:space="preserve">: </w:t>
            </w:r>
          </w:p>
          <w:p w14:paraId="7898DA90" w14:textId="77777777" w:rsidR="00546D04" w:rsidRPr="00B53C1D" w:rsidRDefault="00546D04" w:rsidP="00FC3018">
            <w:pPr>
              <w:spacing w:after="0" w:line="240" w:lineRule="auto"/>
              <w:rPr>
                <w:rFonts w:ascii="Arial" w:hAnsi="Arial" w:cs="Arial"/>
                <w:color w:val="FF0000"/>
                <w:sz w:val="20"/>
              </w:rPr>
            </w:pPr>
          </w:p>
          <w:p w14:paraId="7898DA91" w14:textId="77777777" w:rsidR="00546D04" w:rsidRPr="00B53C1D" w:rsidRDefault="00546D04" w:rsidP="001A3AA2">
            <w:pPr>
              <w:spacing w:after="0" w:line="240" w:lineRule="auto"/>
              <w:rPr>
                <w:rFonts w:ascii="Arial" w:hAnsi="Arial" w:cs="Arial"/>
                <w:color w:val="FF0000"/>
                <w:sz w:val="20"/>
              </w:rPr>
            </w:pPr>
          </w:p>
        </w:tc>
      </w:tr>
      <w:tr w:rsidR="00546D04" w:rsidRPr="0089622E" w14:paraId="7898DAA9" w14:textId="77777777" w:rsidTr="00FC3018">
        <w:trPr>
          <w:trHeight w:val="1465"/>
          <w:jc w:val="center"/>
        </w:trPr>
        <w:tc>
          <w:tcPr>
            <w:tcW w:w="5129" w:type="dxa"/>
          </w:tcPr>
          <w:p w14:paraId="7898DA93" w14:textId="77777777" w:rsidR="00546D04" w:rsidRPr="000676C6" w:rsidRDefault="00546D04" w:rsidP="00FC3018">
            <w:pPr>
              <w:spacing w:after="0" w:line="240" w:lineRule="auto"/>
              <w:rPr>
                <w:rFonts w:ascii="Arial" w:hAnsi="Arial" w:cs="Arial"/>
                <w:color w:val="000000"/>
                <w:sz w:val="18"/>
                <w:szCs w:val="20"/>
              </w:rPr>
            </w:pPr>
            <w:r w:rsidRPr="000676C6">
              <w:rPr>
                <w:rFonts w:ascii="Arial" w:hAnsi="Arial" w:cs="Arial"/>
                <w:b/>
                <w:sz w:val="16"/>
                <w:szCs w:val="20"/>
              </w:rPr>
              <w:lastRenderedPageBreak/>
              <w:t xml:space="preserve">Please tick interested products </w:t>
            </w:r>
            <w:r w:rsidRPr="000676C6">
              <w:rPr>
                <w:rFonts w:ascii="Arial" w:hAnsi="Arial" w:cs="Arial"/>
                <w:color w:val="000000"/>
                <w:sz w:val="18"/>
                <w:szCs w:val="20"/>
              </w:rPr>
              <w:sym w:font="Wingdings" w:char="00FC"/>
            </w:r>
          </w:p>
          <w:p w14:paraId="7898DA94" w14:textId="2FEEA23B" w:rsidR="00546D04" w:rsidRPr="000676C6" w:rsidRDefault="00546D04" w:rsidP="00FC3018">
            <w:pPr>
              <w:spacing w:after="0" w:line="240" w:lineRule="auto"/>
              <w:rPr>
                <w:rFonts w:ascii="Arial" w:hAnsi="Arial" w:cs="Arial"/>
                <w:sz w:val="18"/>
                <w:szCs w:val="20"/>
              </w:rPr>
            </w:pPr>
            <w:r w:rsidRPr="000676C6">
              <w:rPr>
                <w:rFonts w:ascii="Arial" w:hAnsi="Arial" w:cs="Arial"/>
                <w:sz w:val="18"/>
                <w:szCs w:val="20"/>
              </w:rPr>
              <w:t>Invites day</w:t>
            </w:r>
            <w:r w:rsidR="003E7FBF" w:rsidRPr="000676C6">
              <w:rPr>
                <w:rFonts w:ascii="Arial" w:hAnsi="Arial" w:cs="Arial"/>
                <w:sz w:val="18"/>
                <w:szCs w:val="20"/>
              </w:rPr>
              <w:t xml:space="preserve"> style</w:t>
            </w:r>
            <w:r w:rsidR="007515FB" w:rsidRPr="000676C6">
              <w:rPr>
                <w:rFonts w:ascii="Arial" w:hAnsi="Arial" w:cs="Arial"/>
                <w:sz w:val="18"/>
                <w:szCs w:val="20"/>
              </w:rPr>
              <w:t>:</w:t>
            </w:r>
          </w:p>
          <w:p w14:paraId="7898DA95" w14:textId="77777777" w:rsidR="00546D04" w:rsidRPr="000676C6" w:rsidRDefault="00546D04" w:rsidP="00FC3018">
            <w:pPr>
              <w:spacing w:after="0" w:line="240" w:lineRule="auto"/>
              <w:rPr>
                <w:rFonts w:ascii="Arial" w:hAnsi="Arial" w:cs="Arial"/>
                <w:sz w:val="18"/>
                <w:szCs w:val="20"/>
              </w:rPr>
            </w:pPr>
            <w:r w:rsidRPr="000676C6">
              <w:rPr>
                <w:rFonts w:ascii="Arial" w:hAnsi="Arial" w:cs="Arial"/>
                <w:sz w:val="18"/>
                <w:szCs w:val="20"/>
              </w:rPr>
              <w:t>Invites night</w:t>
            </w:r>
            <w:r w:rsidR="003E7FBF" w:rsidRPr="000676C6">
              <w:rPr>
                <w:rFonts w:ascii="Arial" w:hAnsi="Arial" w:cs="Arial"/>
                <w:sz w:val="18"/>
                <w:szCs w:val="20"/>
              </w:rPr>
              <w:t xml:space="preserve"> style</w:t>
            </w:r>
            <w:r w:rsidRPr="000676C6">
              <w:rPr>
                <w:rFonts w:ascii="Arial" w:hAnsi="Arial" w:cs="Arial"/>
                <w:sz w:val="18"/>
                <w:szCs w:val="20"/>
              </w:rPr>
              <w:t>:</w:t>
            </w:r>
          </w:p>
          <w:p w14:paraId="7898DA96" w14:textId="77777777" w:rsidR="00546D04" w:rsidRPr="000676C6" w:rsidRDefault="00546D04" w:rsidP="00FC3018">
            <w:pPr>
              <w:spacing w:after="0" w:line="240" w:lineRule="auto"/>
              <w:rPr>
                <w:rFonts w:ascii="Arial" w:hAnsi="Arial" w:cs="Arial"/>
                <w:sz w:val="18"/>
                <w:szCs w:val="20"/>
              </w:rPr>
            </w:pPr>
            <w:proofErr w:type="gramStart"/>
            <w:r w:rsidRPr="000676C6">
              <w:rPr>
                <w:rFonts w:ascii="Arial" w:hAnsi="Arial" w:cs="Arial"/>
                <w:sz w:val="18"/>
                <w:szCs w:val="20"/>
              </w:rPr>
              <w:t>R.S.V.P :</w:t>
            </w:r>
            <w:proofErr w:type="gramEnd"/>
          </w:p>
          <w:p w14:paraId="7898DA97" w14:textId="77777777" w:rsidR="00546D04" w:rsidRPr="000676C6" w:rsidRDefault="00546D04" w:rsidP="00FC3018">
            <w:pPr>
              <w:spacing w:after="0" w:line="240" w:lineRule="auto"/>
              <w:rPr>
                <w:rFonts w:ascii="Arial" w:hAnsi="Arial" w:cs="Arial"/>
                <w:color w:val="FF0000"/>
                <w:sz w:val="18"/>
                <w:szCs w:val="20"/>
              </w:rPr>
            </w:pPr>
            <w:r w:rsidRPr="000676C6">
              <w:rPr>
                <w:rFonts w:ascii="Arial" w:hAnsi="Arial" w:cs="Arial"/>
                <w:sz w:val="18"/>
                <w:szCs w:val="20"/>
              </w:rPr>
              <w:t>Menu RSVP insert (for meal selection):</w:t>
            </w:r>
          </w:p>
          <w:p w14:paraId="7898DA98" w14:textId="77777777" w:rsidR="00546D04" w:rsidRPr="000676C6" w:rsidRDefault="00546D04" w:rsidP="00FC3018">
            <w:pPr>
              <w:spacing w:after="0" w:line="240" w:lineRule="auto"/>
              <w:rPr>
                <w:rFonts w:ascii="Arial" w:hAnsi="Arial" w:cs="Arial"/>
                <w:sz w:val="18"/>
                <w:szCs w:val="20"/>
              </w:rPr>
            </w:pPr>
            <w:r w:rsidRPr="000676C6">
              <w:rPr>
                <w:rFonts w:ascii="Arial" w:hAnsi="Arial" w:cs="Arial"/>
                <w:sz w:val="18"/>
                <w:szCs w:val="20"/>
              </w:rPr>
              <w:t>Poem Insert (for money or vouchers):</w:t>
            </w:r>
          </w:p>
          <w:p w14:paraId="7898DA99" w14:textId="77777777" w:rsidR="00546D04" w:rsidRPr="000676C6" w:rsidRDefault="00546D04" w:rsidP="00FC3018">
            <w:pPr>
              <w:spacing w:after="0" w:line="240" w:lineRule="auto"/>
              <w:rPr>
                <w:rFonts w:ascii="Arial" w:hAnsi="Arial" w:cs="Arial"/>
                <w:color w:val="FF0000"/>
                <w:sz w:val="18"/>
                <w:szCs w:val="20"/>
              </w:rPr>
            </w:pPr>
          </w:p>
          <w:p w14:paraId="7898DA9A" w14:textId="77777777" w:rsidR="00546D04" w:rsidRPr="000676C6" w:rsidRDefault="00546D04" w:rsidP="00FC3018">
            <w:pPr>
              <w:spacing w:after="0" w:line="240" w:lineRule="auto"/>
              <w:rPr>
                <w:rFonts w:ascii="Arial" w:hAnsi="Arial" w:cs="Arial"/>
                <w:color w:val="FF0000"/>
                <w:sz w:val="18"/>
                <w:szCs w:val="20"/>
              </w:rPr>
            </w:pPr>
            <w:r w:rsidRPr="000676C6">
              <w:rPr>
                <w:rFonts w:ascii="Arial" w:hAnsi="Arial" w:cs="Arial"/>
                <w:sz w:val="18"/>
                <w:szCs w:val="20"/>
              </w:rPr>
              <w:t xml:space="preserve">Time of evening reception: </w:t>
            </w:r>
          </w:p>
          <w:p w14:paraId="7898DA9B" w14:textId="77777777" w:rsidR="00546D04" w:rsidRPr="000676C6" w:rsidRDefault="00546D04" w:rsidP="00FC3018">
            <w:pPr>
              <w:spacing w:after="0" w:line="240" w:lineRule="auto"/>
              <w:rPr>
                <w:rFonts w:ascii="Arial" w:hAnsi="Arial" w:cs="Arial"/>
                <w:color w:val="FF0000"/>
                <w:sz w:val="18"/>
                <w:szCs w:val="20"/>
              </w:rPr>
            </w:pPr>
          </w:p>
          <w:p w14:paraId="7898DA9C" w14:textId="77777777" w:rsidR="00546D04" w:rsidRDefault="00546D04" w:rsidP="00FC3018">
            <w:pPr>
              <w:spacing w:after="0" w:line="240" w:lineRule="auto"/>
              <w:rPr>
                <w:rFonts w:ascii="Arial" w:hAnsi="Arial" w:cs="Arial"/>
                <w:sz w:val="18"/>
                <w:szCs w:val="20"/>
              </w:rPr>
            </w:pPr>
            <w:r w:rsidRPr="000676C6">
              <w:rPr>
                <w:rFonts w:ascii="Arial" w:hAnsi="Arial" w:cs="Arial"/>
                <w:sz w:val="18"/>
                <w:szCs w:val="20"/>
              </w:rPr>
              <w:t xml:space="preserve">R.S.V.P by </w:t>
            </w:r>
            <w:proofErr w:type="gramStart"/>
            <w:r w:rsidRPr="000676C6">
              <w:rPr>
                <w:rFonts w:ascii="Arial" w:hAnsi="Arial" w:cs="Arial"/>
                <w:sz w:val="18"/>
                <w:szCs w:val="20"/>
              </w:rPr>
              <w:t>date :</w:t>
            </w:r>
            <w:proofErr w:type="gramEnd"/>
          </w:p>
          <w:p w14:paraId="7677832F" w14:textId="63BA1BB7" w:rsidR="000676C6" w:rsidRPr="000676C6" w:rsidRDefault="000676C6" w:rsidP="00FC3018">
            <w:pPr>
              <w:spacing w:after="0" w:line="240" w:lineRule="auto"/>
              <w:rPr>
                <w:rFonts w:ascii="Arial" w:hAnsi="Arial" w:cs="Arial"/>
                <w:color w:val="FF0000"/>
                <w:sz w:val="16"/>
                <w:szCs w:val="18"/>
              </w:rPr>
            </w:pPr>
            <w:r w:rsidRPr="000676C6">
              <w:rPr>
                <w:rFonts w:ascii="Arial" w:hAnsi="Arial" w:cs="Arial"/>
                <w:sz w:val="18"/>
                <w:szCs w:val="18"/>
              </w:rPr>
              <w:t>Rsvp address</w:t>
            </w:r>
            <w:r>
              <w:rPr>
                <w:rFonts w:ascii="Arial" w:hAnsi="Arial" w:cs="Arial"/>
                <w:sz w:val="18"/>
                <w:szCs w:val="18"/>
              </w:rPr>
              <w:t>:</w:t>
            </w:r>
          </w:p>
          <w:p w14:paraId="7898DA9D" w14:textId="77777777" w:rsidR="00546D04" w:rsidRPr="000676C6" w:rsidRDefault="00546D04" w:rsidP="00FC3018">
            <w:pPr>
              <w:spacing w:after="0" w:line="240" w:lineRule="auto"/>
              <w:rPr>
                <w:rFonts w:ascii="Arial" w:hAnsi="Arial" w:cs="Arial"/>
                <w:sz w:val="18"/>
                <w:szCs w:val="20"/>
              </w:rPr>
            </w:pPr>
            <w:r w:rsidRPr="000676C6">
              <w:rPr>
                <w:rFonts w:ascii="Arial" w:hAnsi="Arial" w:cs="Arial"/>
                <w:sz w:val="18"/>
                <w:szCs w:val="20"/>
              </w:rPr>
              <w:t>Date order required for:</w:t>
            </w:r>
          </w:p>
          <w:p w14:paraId="7898DA9F" w14:textId="247AF7C9" w:rsidR="00535814" w:rsidRPr="0089622E" w:rsidRDefault="00535814" w:rsidP="007515FB">
            <w:pPr>
              <w:spacing w:after="0" w:line="240" w:lineRule="auto"/>
              <w:rPr>
                <w:rFonts w:ascii="Arial" w:hAnsi="Arial" w:cs="Arial"/>
              </w:rPr>
            </w:pPr>
            <w:r w:rsidRPr="000676C6">
              <w:rPr>
                <w:rFonts w:ascii="Arial" w:hAnsi="Arial" w:cs="Arial"/>
                <w:sz w:val="18"/>
                <w:szCs w:val="20"/>
              </w:rPr>
              <w:t>Posted or collecting</w:t>
            </w:r>
            <w:r w:rsidR="000676C6">
              <w:rPr>
                <w:rFonts w:ascii="Arial" w:hAnsi="Arial" w:cs="Arial"/>
                <w:sz w:val="18"/>
                <w:szCs w:val="20"/>
              </w:rPr>
              <w:t xml:space="preserve"> order when complete</w:t>
            </w:r>
            <w:r w:rsidRPr="000676C6">
              <w:rPr>
                <w:rFonts w:ascii="Arial" w:hAnsi="Arial" w:cs="Arial"/>
                <w:sz w:val="18"/>
                <w:szCs w:val="20"/>
              </w:rPr>
              <w:t>:</w:t>
            </w:r>
          </w:p>
        </w:tc>
        <w:tc>
          <w:tcPr>
            <w:tcW w:w="6036" w:type="dxa"/>
          </w:tcPr>
          <w:p w14:paraId="7898DAA0" w14:textId="63C5A242" w:rsidR="00546D04" w:rsidRPr="000676C6" w:rsidRDefault="0029774B" w:rsidP="00FC3018">
            <w:pPr>
              <w:spacing w:after="0" w:line="240" w:lineRule="auto"/>
              <w:rPr>
                <w:rFonts w:ascii="Arial" w:hAnsi="Arial" w:cs="Arial"/>
                <w:color w:val="FF0000"/>
                <w:sz w:val="18"/>
                <w:szCs w:val="20"/>
              </w:rPr>
            </w:pPr>
            <w:r w:rsidRPr="000676C6">
              <w:rPr>
                <w:rFonts w:ascii="Arial" w:hAnsi="Arial" w:cs="Arial"/>
                <w:sz w:val="18"/>
                <w:szCs w:val="20"/>
              </w:rPr>
              <w:t>Range</w:t>
            </w:r>
            <w:r w:rsidR="00546D04" w:rsidRPr="000676C6">
              <w:rPr>
                <w:rFonts w:ascii="Arial" w:hAnsi="Arial" w:cs="Arial"/>
                <w:sz w:val="18"/>
                <w:szCs w:val="20"/>
              </w:rPr>
              <w:t xml:space="preserve"> chosen: </w:t>
            </w:r>
          </w:p>
          <w:p w14:paraId="7898DAA1" w14:textId="77777777" w:rsidR="00546D04" w:rsidRPr="000676C6" w:rsidRDefault="00546D04" w:rsidP="00FC3018">
            <w:pPr>
              <w:spacing w:after="0" w:line="240" w:lineRule="auto"/>
              <w:rPr>
                <w:rFonts w:ascii="Arial" w:hAnsi="Arial" w:cs="Arial"/>
                <w:sz w:val="18"/>
                <w:szCs w:val="20"/>
              </w:rPr>
            </w:pPr>
            <w:r w:rsidRPr="000676C6">
              <w:rPr>
                <w:rFonts w:ascii="Arial" w:hAnsi="Arial" w:cs="Arial"/>
                <w:sz w:val="18"/>
                <w:szCs w:val="20"/>
              </w:rPr>
              <w:t xml:space="preserve">Colour: </w:t>
            </w:r>
          </w:p>
          <w:p w14:paraId="7898DAA2" w14:textId="77777777" w:rsidR="00546D04" w:rsidRPr="000676C6" w:rsidRDefault="00546D04" w:rsidP="00FC3018">
            <w:pPr>
              <w:spacing w:after="0" w:line="240" w:lineRule="auto"/>
              <w:rPr>
                <w:rFonts w:ascii="Arial" w:hAnsi="Arial" w:cs="Arial"/>
                <w:color w:val="FF0000"/>
                <w:sz w:val="18"/>
                <w:szCs w:val="20"/>
              </w:rPr>
            </w:pPr>
            <w:r w:rsidRPr="000676C6">
              <w:rPr>
                <w:rFonts w:ascii="Arial" w:hAnsi="Arial" w:cs="Arial"/>
                <w:sz w:val="18"/>
                <w:szCs w:val="20"/>
              </w:rPr>
              <w:t xml:space="preserve">Colour of card: </w:t>
            </w:r>
            <w:r w:rsidR="000A238F" w:rsidRPr="000676C6">
              <w:rPr>
                <w:rFonts w:ascii="Arial" w:hAnsi="Arial" w:cs="Arial"/>
                <w:sz w:val="18"/>
                <w:szCs w:val="20"/>
              </w:rPr>
              <w:br/>
              <w:t xml:space="preserve">Card: </w:t>
            </w:r>
          </w:p>
          <w:p w14:paraId="7898DAA3" w14:textId="77777777" w:rsidR="00546D04" w:rsidRPr="000676C6" w:rsidRDefault="00546D04" w:rsidP="00FC3018">
            <w:pPr>
              <w:spacing w:after="0" w:line="240" w:lineRule="auto"/>
              <w:rPr>
                <w:rFonts w:ascii="Arial" w:hAnsi="Arial" w:cs="Arial"/>
                <w:sz w:val="18"/>
                <w:szCs w:val="20"/>
              </w:rPr>
            </w:pPr>
            <w:r w:rsidRPr="000676C6">
              <w:rPr>
                <w:rFonts w:ascii="Arial" w:hAnsi="Arial" w:cs="Arial"/>
                <w:sz w:val="18"/>
                <w:szCs w:val="20"/>
              </w:rPr>
              <w:t>Details of design:</w:t>
            </w:r>
          </w:p>
          <w:p w14:paraId="7898DAA4" w14:textId="77777777" w:rsidR="00546D04" w:rsidRPr="000676C6" w:rsidRDefault="00546D04" w:rsidP="00FC3018">
            <w:pPr>
              <w:spacing w:after="0" w:line="240" w:lineRule="auto"/>
              <w:rPr>
                <w:rFonts w:ascii="Arial" w:hAnsi="Arial" w:cs="Arial"/>
                <w:sz w:val="20"/>
                <w:szCs w:val="20"/>
              </w:rPr>
            </w:pPr>
          </w:p>
          <w:p w14:paraId="7898DAA5" w14:textId="77777777" w:rsidR="00546D04" w:rsidRPr="000676C6" w:rsidRDefault="00546D04" w:rsidP="00FC3018">
            <w:pPr>
              <w:spacing w:after="0" w:line="240" w:lineRule="auto"/>
              <w:rPr>
                <w:rFonts w:ascii="Arial" w:hAnsi="Arial" w:cs="Arial"/>
                <w:sz w:val="20"/>
                <w:szCs w:val="20"/>
              </w:rPr>
            </w:pPr>
          </w:p>
          <w:p w14:paraId="7898DAA6" w14:textId="77777777" w:rsidR="00546D04" w:rsidRPr="000676C6" w:rsidRDefault="00546D04" w:rsidP="00FC3018">
            <w:pPr>
              <w:spacing w:after="0" w:line="240" w:lineRule="auto"/>
              <w:rPr>
                <w:rFonts w:ascii="Arial" w:hAnsi="Arial" w:cs="Arial"/>
                <w:sz w:val="20"/>
                <w:szCs w:val="20"/>
              </w:rPr>
            </w:pPr>
          </w:p>
          <w:p w14:paraId="1A6C6344" w14:textId="23E363E8" w:rsidR="000B0A7D" w:rsidRPr="000676C6" w:rsidRDefault="000B0A7D" w:rsidP="00FC3018">
            <w:pPr>
              <w:spacing w:after="0" w:line="240" w:lineRule="auto"/>
              <w:rPr>
                <w:rFonts w:ascii="Arial" w:hAnsi="Arial" w:cs="Arial"/>
                <w:sz w:val="20"/>
                <w:szCs w:val="20"/>
              </w:rPr>
            </w:pPr>
            <w:r w:rsidRPr="000676C6">
              <w:rPr>
                <w:rFonts w:ascii="Arial" w:hAnsi="Arial" w:cs="Arial"/>
                <w:sz w:val="20"/>
                <w:szCs w:val="20"/>
              </w:rPr>
              <w:t>:</w:t>
            </w:r>
          </w:p>
          <w:p w14:paraId="7898DAA8" w14:textId="77777777" w:rsidR="00546D04" w:rsidRPr="0089622E" w:rsidRDefault="00546D04" w:rsidP="00FC3018">
            <w:pPr>
              <w:spacing w:after="0" w:line="240" w:lineRule="auto"/>
              <w:rPr>
                <w:rFonts w:ascii="Arial" w:hAnsi="Arial" w:cs="Arial"/>
                <w:color w:val="FF0000"/>
              </w:rPr>
            </w:pPr>
          </w:p>
        </w:tc>
      </w:tr>
    </w:tbl>
    <w:p w14:paraId="05E91CC6" w14:textId="6629A61A" w:rsidR="00CD7593" w:rsidRPr="00BC2D09" w:rsidRDefault="00CD7593" w:rsidP="00CD7593">
      <w:pPr>
        <w:spacing w:after="300" w:line="240" w:lineRule="auto"/>
        <w:rPr>
          <w:rFonts w:ascii="Times New Roman" w:hAnsi="Times New Roman" w:cs="Times New Roman"/>
          <w:b/>
          <w:bCs/>
          <w:sz w:val="18"/>
          <w:szCs w:val="18"/>
          <w:lang w:eastAsia="en-GB"/>
        </w:rPr>
      </w:pPr>
      <w:r w:rsidRPr="00BC2D09">
        <w:rPr>
          <w:rFonts w:ascii="Times New Roman" w:hAnsi="Times New Roman" w:cs="Times New Roman"/>
          <w:b/>
          <w:bCs/>
          <w:sz w:val="18"/>
          <w:szCs w:val="18"/>
          <w:u w:val="single"/>
          <w:lang w:eastAsia="en-GB"/>
        </w:rPr>
        <w:t xml:space="preserve">Deposits </w:t>
      </w:r>
      <w:r w:rsidRPr="00BC2D09">
        <w:rPr>
          <w:rFonts w:ascii="Times New Roman" w:hAnsi="Times New Roman" w:cs="Times New Roman"/>
          <w:b/>
          <w:bCs/>
          <w:sz w:val="18"/>
          <w:szCs w:val="18"/>
          <w:u w:val="single"/>
          <w:lang w:eastAsia="en-GB"/>
        </w:rPr>
        <w:br/>
      </w:r>
      <w:r w:rsidR="00220E68">
        <w:rPr>
          <w:rFonts w:ascii="Times New Roman" w:hAnsi="Times New Roman" w:cs="Times New Roman"/>
          <w:b/>
          <w:bCs/>
          <w:sz w:val="18"/>
          <w:szCs w:val="18"/>
          <w:lang w:eastAsia="en-GB"/>
        </w:rPr>
        <w:t>The deposit is £100 to secure your event date.</w:t>
      </w:r>
      <w:r w:rsidR="00220E68">
        <w:rPr>
          <w:rFonts w:ascii="Times New Roman" w:hAnsi="Times New Roman" w:cs="Times New Roman"/>
          <w:b/>
          <w:bCs/>
          <w:sz w:val="18"/>
          <w:szCs w:val="18"/>
          <w:lang w:eastAsia="en-GB"/>
        </w:rPr>
        <w:br/>
      </w:r>
      <w:r w:rsidRPr="00BC2D09">
        <w:rPr>
          <w:rFonts w:ascii="Times New Roman" w:hAnsi="Times New Roman" w:cs="Times New Roman"/>
          <w:b/>
          <w:bCs/>
          <w:sz w:val="18"/>
          <w:szCs w:val="18"/>
          <w:lang w:eastAsia="en-GB"/>
        </w:rPr>
        <w:t>Deposits can be paid by:</w:t>
      </w:r>
      <w:r w:rsidR="002654BD">
        <w:rPr>
          <w:rFonts w:ascii="Times New Roman" w:hAnsi="Times New Roman" w:cs="Times New Roman"/>
          <w:b/>
          <w:bCs/>
          <w:sz w:val="18"/>
          <w:szCs w:val="18"/>
          <w:lang w:eastAsia="en-GB"/>
        </w:rPr>
        <w:t xml:space="preserve"> </w:t>
      </w:r>
      <w:r w:rsidRPr="00BC2D09">
        <w:rPr>
          <w:rFonts w:ascii="Times New Roman" w:hAnsi="Times New Roman" w:cs="Times New Roman"/>
          <w:b/>
          <w:bCs/>
          <w:sz w:val="18"/>
          <w:szCs w:val="18"/>
          <w:lang w:eastAsia="en-GB"/>
        </w:rPr>
        <w:t>Cash or Card in person</w:t>
      </w:r>
      <w:r w:rsidR="002654BD">
        <w:rPr>
          <w:rFonts w:ascii="Times New Roman" w:hAnsi="Times New Roman" w:cs="Times New Roman"/>
          <w:b/>
          <w:bCs/>
          <w:sz w:val="18"/>
          <w:szCs w:val="18"/>
          <w:lang w:eastAsia="en-GB"/>
        </w:rPr>
        <w:t xml:space="preserve">, </w:t>
      </w:r>
      <w:r w:rsidRPr="00BC2D09">
        <w:rPr>
          <w:rFonts w:ascii="Times New Roman" w:hAnsi="Times New Roman" w:cs="Times New Roman"/>
          <w:b/>
          <w:bCs/>
          <w:sz w:val="18"/>
          <w:szCs w:val="18"/>
          <w:lang w:eastAsia="en-GB"/>
        </w:rPr>
        <w:t>Bank transfer to: Glamourpuss Weddings (Business account) Santander, Account: 23894028 Sort Code: 09-01-27</w:t>
      </w:r>
      <w:r w:rsidRPr="00BC2D09">
        <w:rPr>
          <w:rFonts w:ascii="Times New Roman" w:hAnsi="Times New Roman" w:cs="Times New Roman"/>
          <w:b/>
          <w:bCs/>
          <w:sz w:val="18"/>
          <w:szCs w:val="18"/>
          <w:lang w:eastAsia="en-GB"/>
        </w:rPr>
        <w:br/>
        <w:t xml:space="preserve">Invoice: By </w:t>
      </w:r>
      <w:proofErr w:type="spellStart"/>
      <w:r w:rsidRPr="00BC2D09">
        <w:rPr>
          <w:rFonts w:ascii="Times New Roman" w:hAnsi="Times New Roman" w:cs="Times New Roman"/>
          <w:b/>
          <w:bCs/>
          <w:sz w:val="18"/>
          <w:szCs w:val="18"/>
          <w:lang w:eastAsia="en-GB"/>
        </w:rPr>
        <w:t>Paypal</w:t>
      </w:r>
      <w:proofErr w:type="spellEnd"/>
      <w:r w:rsidRPr="00BC2D09">
        <w:rPr>
          <w:rFonts w:ascii="Times New Roman" w:hAnsi="Times New Roman" w:cs="Times New Roman"/>
          <w:b/>
          <w:bCs/>
          <w:sz w:val="18"/>
          <w:szCs w:val="18"/>
          <w:lang w:eastAsia="en-GB"/>
        </w:rPr>
        <w:t>, Credit or Debit Card please ask us to email across the invoice.</w:t>
      </w:r>
    </w:p>
    <w:p w14:paraId="6279870B" w14:textId="09F20629" w:rsidR="00CD7593" w:rsidRPr="00BC2D09" w:rsidRDefault="00CD7593" w:rsidP="00CD7593">
      <w:pPr>
        <w:spacing w:after="300" w:line="240" w:lineRule="auto"/>
        <w:rPr>
          <w:rFonts w:ascii="Times New Roman" w:hAnsi="Times New Roman" w:cs="Times New Roman"/>
          <w:b/>
          <w:bCs/>
          <w:color w:val="333333"/>
          <w:sz w:val="18"/>
          <w:szCs w:val="18"/>
          <w:lang w:val="en-GB" w:eastAsia="en-GB"/>
        </w:rPr>
      </w:pPr>
      <w:r w:rsidRPr="00BC2D09">
        <w:rPr>
          <w:rFonts w:ascii="Times New Roman" w:hAnsi="Times New Roman" w:cs="Times New Roman"/>
          <w:b/>
          <w:bCs/>
          <w:sz w:val="18"/>
          <w:szCs w:val="18"/>
          <w:u w:val="single"/>
          <w:lang w:eastAsia="en-GB"/>
        </w:rPr>
        <w:t>What Happens Next:</w:t>
      </w:r>
      <w:r w:rsidRPr="00BC2D09">
        <w:rPr>
          <w:rFonts w:ascii="Times New Roman" w:hAnsi="Times New Roman" w:cs="Times New Roman"/>
          <w:b/>
          <w:bCs/>
          <w:sz w:val="18"/>
          <w:szCs w:val="18"/>
          <w:u w:val="single"/>
          <w:lang w:eastAsia="en-GB"/>
        </w:rPr>
        <w:br/>
      </w:r>
      <w:r w:rsidRPr="00BC2D09">
        <w:rPr>
          <w:rFonts w:ascii="Times New Roman" w:hAnsi="Times New Roman" w:cs="Times New Roman"/>
          <w:b/>
          <w:bCs/>
          <w:color w:val="333333"/>
          <w:sz w:val="18"/>
          <w:szCs w:val="18"/>
          <w:lang w:val="en-GB" w:eastAsia="en-GB"/>
        </w:rPr>
        <w:t>We request final numbers four weeks before your event along with if required, your table plan and menu. This can be done by email, telephone or an in-person appointment. You can change</w:t>
      </w:r>
      <w:r w:rsidR="00220E68">
        <w:rPr>
          <w:rFonts w:ascii="Times New Roman" w:hAnsi="Times New Roman" w:cs="Times New Roman"/>
          <w:b/>
          <w:bCs/>
          <w:color w:val="333333"/>
          <w:sz w:val="18"/>
          <w:szCs w:val="18"/>
          <w:lang w:val="en-GB" w:eastAsia="en-GB"/>
        </w:rPr>
        <w:t xml:space="preserve"> your</w:t>
      </w:r>
      <w:r w:rsidRPr="00BC2D09">
        <w:rPr>
          <w:rFonts w:ascii="Times New Roman" w:hAnsi="Times New Roman" w:cs="Times New Roman"/>
          <w:b/>
          <w:bCs/>
          <w:color w:val="333333"/>
          <w:sz w:val="18"/>
          <w:szCs w:val="18"/>
          <w:lang w:val="en-GB" w:eastAsia="en-GB"/>
        </w:rPr>
        <w:t xml:space="preserve"> order by adding or removing products up until 4 weeks before your event.</w:t>
      </w:r>
      <w:r w:rsidR="00220E68">
        <w:rPr>
          <w:rFonts w:ascii="Times New Roman" w:hAnsi="Times New Roman" w:cs="Times New Roman"/>
          <w:b/>
          <w:bCs/>
          <w:color w:val="333333"/>
          <w:sz w:val="18"/>
          <w:szCs w:val="18"/>
          <w:lang w:val="en-GB" w:eastAsia="en-GB"/>
        </w:rPr>
        <w:br/>
      </w:r>
      <w:r w:rsidR="00220E68" w:rsidRPr="00BC2D09">
        <w:rPr>
          <w:rFonts w:ascii="Times New Roman" w:hAnsi="Times New Roman" w:cs="Times New Roman"/>
          <w:b/>
          <w:bCs/>
          <w:color w:val="333333"/>
          <w:sz w:val="18"/>
          <w:szCs w:val="18"/>
          <w:lang w:val="en-GB" w:eastAsia="en-GB"/>
        </w:rPr>
        <w:t xml:space="preserve">We require payment in full 2 weeks before your event. </w:t>
      </w:r>
      <w:r w:rsidR="00220E68">
        <w:rPr>
          <w:rFonts w:ascii="Times New Roman" w:hAnsi="Times New Roman" w:cs="Times New Roman"/>
          <w:b/>
          <w:bCs/>
          <w:color w:val="333333"/>
          <w:sz w:val="18"/>
          <w:szCs w:val="18"/>
          <w:lang w:val="en-GB" w:eastAsia="en-GB"/>
        </w:rPr>
        <w:br/>
      </w:r>
      <w:r w:rsidR="00220E68">
        <w:rPr>
          <w:rFonts w:ascii="Times New Roman" w:hAnsi="Times New Roman" w:cs="Times New Roman"/>
          <w:b/>
          <w:bCs/>
          <w:sz w:val="18"/>
          <w:szCs w:val="18"/>
          <w:u w:val="single"/>
          <w:lang w:eastAsia="en-GB"/>
        </w:rPr>
        <w:br/>
      </w:r>
      <w:r w:rsidRPr="00BC2D09">
        <w:rPr>
          <w:rFonts w:ascii="Times New Roman" w:hAnsi="Times New Roman" w:cs="Times New Roman"/>
          <w:b/>
          <w:bCs/>
          <w:sz w:val="18"/>
          <w:szCs w:val="18"/>
          <w:u w:val="single"/>
          <w:lang w:eastAsia="en-GB"/>
        </w:rPr>
        <w:t>Stationery Samples:</w:t>
      </w:r>
      <w:r w:rsidRPr="00BC2D09">
        <w:rPr>
          <w:rFonts w:ascii="Times New Roman" w:hAnsi="Times New Roman" w:cs="Times New Roman"/>
          <w:b/>
          <w:bCs/>
          <w:sz w:val="18"/>
          <w:szCs w:val="18"/>
          <w:u w:val="single"/>
          <w:lang w:eastAsia="en-GB"/>
        </w:rPr>
        <w:br/>
      </w:r>
      <w:r w:rsidRPr="00BC2D09">
        <w:rPr>
          <w:rFonts w:ascii="Times New Roman" w:hAnsi="Times New Roman" w:cs="Times New Roman"/>
          <w:b/>
          <w:bCs/>
          <w:color w:val="333333"/>
          <w:sz w:val="18"/>
          <w:szCs w:val="18"/>
          <w:lang w:val="en-GB" w:eastAsia="en-GB"/>
        </w:rPr>
        <w:t>Samples are posted (postage included in sample) for you to proof, once agreed your order will be created then invoiced for. If you are collecting the order you can pay on one of the above methods, if we are posting your order. The price of postage will be added to the invoice and sent across and you can pay by one of the above invoice methods.</w:t>
      </w:r>
    </w:p>
    <w:p w14:paraId="6B3E8D15" w14:textId="1646CCD9" w:rsidR="00CD7593" w:rsidRPr="00BC2D09" w:rsidRDefault="00CD7593" w:rsidP="00CD7593">
      <w:pPr>
        <w:spacing w:after="300" w:line="240" w:lineRule="auto"/>
        <w:rPr>
          <w:rFonts w:ascii="Times New Roman" w:hAnsi="Times New Roman" w:cs="Times New Roman"/>
          <w:b/>
          <w:bCs/>
          <w:sz w:val="18"/>
          <w:szCs w:val="18"/>
          <w:u w:val="single"/>
          <w:lang w:eastAsia="en-GB"/>
        </w:rPr>
      </w:pPr>
      <w:r w:rsidRPr="00BC2D09">
        <w:rPr>
          <w:rFonts w:ascii="Times New Roman" w:hAnsi="Times New Roman" w:cs="Times New Roman"/>
          <w:b/>
          <w:bCs/>
          <w:sz w:val="18"/>
          <w:szCs w:val="18"/>
          <w:u w:val="single"/>
          <w:lang w:eastAsia="en-GB"/>
        </w:rPr>
        <w:t>TERMS AND CONDITIONS – IT IS IMPERATIVE THAT YOU READ OUR TERMS AND CONDITIONS</w:t>
      </w:r>
      <w:r w:rsidR="001260B9">
        <w:rPr>
          <w:rFonts w:ascii="Times New Roman" w:hAnsi="Times New Roman" w:cs="Times New Roman"/>
          <w:b/>
          <w:bCs/>
          <w:sz w:val="18"/>
          <w:szCs w:val="18"/>
          <w:u w:val="single"/>
          <w:lang w:eastAsia="en-GB"/>
        </w:rPr>
        <w:t xml:space="preserve"> BELOW OR ON THE WEBSITE </w:t>
      </w:r>
      <w:r w:rsidRPr="00BC2D09">
        <w:rPr>
          <w:rFonts w:ascii="Times New Roman" w:hAnsi="Times New Roman" w:cs="Times New Roman"/>
          <w:b/>
          <w:bCs/>
          <w:sz w:val="18"/>
          <w:szCs w:val="18"/>
          <w:u w:val="single"/>
          <w:lang w:eastAsia="en-GB"/>
        </w:rPr>
        <w:t xml:space="preserve">PAYING YOUR DEPOSIT </w:t>
      </w:r>
      <w:r w:rsidR="001260B9">
        <w:rPr>
          <w:rFonts w:ascii="Times New Roman" w:hAnsi="Times New Roman" w:cs="Times New Roman"/>
          <w:b/>
          <w:bCs/>
          <w:sz w:val="18"/>
          <w:szCs w:val="18"/>
          <w:u w:val="single"/>
          <w:lang w:eastAsia="en-GB"/>
        </w:rPr>
        <w:t xml:space="preserve">THIS IS </w:t>
      </w:r>
      <w:r w:rsidRPr="00BC2D09">
        <w:rPr>
          <w:rFonts w:ascii="Times New Roman" w:hAnsi="Times New Roman" w:cs="Times New Roman"/>
          <w:b/>
          <w:bCs/>
          <w:sz w:val="18"/>
          <w:szCs w:val="18"/>
          <w:u w:val="single"/>
          <w:lang w:eastAsia="en-GB"/>
        </w:rPr>
        <w:t>ACCEPT</w:t>
      </w:r>
      <w:r w:rsidR="001260B9">
        <w:rPr>
          <w:rFonts w:ascii="Times New Roman" w:hAnsi="Times New Roman" w:cs="Times New Roman"/>
          <w:b/>
          <w:bCs/>
          <w:sz w:val="18"/>
          <w:szCs w:val="18"/>
          <w:u w:val="single"/>
          <w:lang w:eastAsia="en-GB"/>
        </w:rPr>
        <w:t>ANCE OF</w:t>
      </w:r>
      <w:r w:rsidRPr="00BC2D09">
        <w:rPr>
          <w:rFonts w:ascii="Times New Roman" w:hAnsi="Times New Roman" w:cs="Times New Roman"/>
          <w:b/>
          <w:bCs/>
          <w:sz w:val="18"/>
          <w:szCs w:val="18"/>
          <w:u w:val="single"/>
          <w:lang w:eastAsia="en-GB"/>
        </w:rPr>
        <w:t xml:space="preserve"> OUR TERMS.</w:t>
      </w:r>
    </w:p>
    <w:p w14:paraId="74E82206" w14:textId="77777777" w:rsidR="002654BD" w:rsidRDefault="00CD7593" w:rsidP="002654BD">
      <w:pPr>
        <w:spacing w:after="300" w:line="240" w:lineRule="auto"/>
        <w:rPr>
          <w:rFonts w:ascii="Times New Roman" w:hAnsi="Times New Roman" w:cs="Times New Roman"/>
          <w:b/>
          <w:bCs/>
          <w:sz w:val="18"/>
          <w:szCs w:val="18"/>
          <w:u w:val="single"/>
          <w:lang w:eastAsia="en-GB"/>
        </w:rPr>
      </w:pPr>
      <w:r w:rsidRPr="00BC2D09">
        <w:rPr>
          <w:rFonts w:ascii="Times New Roman" w:hAnsi="Times New Roman" w:cs="Times New Roman"/>
          <w:b/>
          <w:bCs/>
          <w:sz w:val="18"/>
          <w:szCs w:val="18"/>
          <w:u w:val="single"/>
          <w:lang w:eastAsia="en-GB"/>
        </w:rPr>
        <w:t>TERMS AND CONDITIONS</w:t>
      </w:r>
    </w:p>
    <w:p w14:paraId="6C088E07" w14:textId="6B5A092E" w:rsidR="00CD7593" w:rsidRPr="00BC2D09" w:rsidRDefault="00CD7593" w:rsidP="002654BD">
      <w:pPr>
        <w:spacing w:after="300" w:line="240" w:lineRule="auto"/>
        <w:rPr>
          <w:rFonts w:ascii="Times New Roman" w:hAnsi="Times New Roman" w:cs="Times New Roman"/>
          <w:sz w:val="18"/>
          <w:szCs w:val="18"/>
          <w:lang w:eastAsia="en-GB"/>
        </w:rPr>
      </w:pPr>
      <w:r w:rsidRPr="00BC2D09">
        <w:rPr>
          <w:rFonts w:ascii="Times New Roman" w:hAnsi="Times New Roman" w:cs="Times New Roman"/>
          <w:sz w:val="18"/>
          <w:szCs w:val="18"/>
          <w:lang w:eastAsia="en-GB"/>
        </w:rPr>
        <w:t> “We” are:</w:t>
      </w:r>
      <w:r w:rsidR="002654BD">
        <w:rPr>
          <w:rFonts w:ascii="Times New Roman" w:hAnsi="Times New Roman" w:cs="Times New Roman"/>
          <w:sz w:val="18"/>
          <w:szCs w:val="18"/>
          <w:lang w:eastAsia="en-GB"/>
        </w:rPr>
        <w:br/>
      </w:r>
      <w:r w:rsidRPr="00BC2D09">
        <w:rPr>
          <w:rFonts w:ascii="Times New Roman" w:hAnsi="Times New Roman" w:cs="Times New Roman"/>
          <w:sz w:val="18"/>
          <w:szCs w:val="18"/>
          <w:lang w:eastAsia="en-GB"/>
        </w:rPr>
        <w:t>Samantha Foster &amp; Karen Stevens Trading as Glamourpuss Weddings</w:t>
      </w:r>
      <w:r w:rsidR="002654BD">
        <w:rPr>
          <w:rFonts w:ascii="Times New Roman" w:hAnsi="Times New Roman" w:cs="Times New Roman"/>
          <w:sz w:val="18"/>
          <w:szCs w:val="18"/>
          <w:lang w:eastAsia="en-GB"/>
        </w:rPr>
        <w:t xml:space="preserve"> </w:t>
      </w:r>
      <w:r w:rsidRPr="00BC2D09">
        <w:rPr>
          <w:rFonts w:ascii="Times New Roman" w:hAnsi="Times New Roman" w:cs="Times New Roman"/>
          <w:sz w:val="18"/>
          <w:szCs w:val="18"/>
          <w:lang w:eastAsia="en-GB"/>
        </w:rPr>
        <w:t>of 32 Wright Crescent Wombwell Barnsley S73 0ET (“Hirer”)</w:t>
      </w:r>
    </w:p>
    <w:p w14:paraId="1F3DA1B3" w14:textId="77777777" w:rsidR="00CD7593" w:rsidRPr="00BC2D09" w:rsidRDefault="00CD7593" w:rsidP="00CD7593">
      <w:pPr>
        <w:spacing w:after="0" w:line="240" w:lineRule="auto"/>
        <w:rPr>
          <w:rFonts w:ascii="Times New Roman" w:hAnsi="Times New Roman" w:cs="Times New Roman"/>
          <w:sz w:val="18"/>
          <w:szCs w:val="18"/>
          <w:lang w:eastAsia="en-GB"/>
        </w:rPr>
      </w:pPr>
      <w:r w:rsidRPr="00BC2D09">
        <w:rPr>
          <w:rFonts w:ascii="Times New Roman" w:hAnsi="Times New Roman" w:cs="Times New Roman"/>
          <w:sz w:val="18"/>
          <w:szCs w:val="18"/>
          <w:lang w:eastAsia="en-GB"/>
        </w:rPr>
        <w:t>“You” are:</w:t>
      </w:r>
    </w:p>
    <w:p w14:paraId="1A710CF2" w14:textId="77777777" w:rsidR="00CD7593" w:rsidRPr="00BC2D09" w:rsidRDefault="00CD7593" w:rsidP="00CD7593">
      <w:pPr>
        <w:spacing w:after="0" w:line="240" w:lineRule="auto"/>
        <w:rPr>
          <w:rFonts w:ascii="Times New Roman" w:hAnsi="Times New Roman" w:cs="Times New Roman"/>
          <w:sz w:val="18"/>
          <w:szCs w:val="18"/>
          <w:lang w:eastAsia="en-GB"/>
        </w:rPr>
      </w:pPr>
      <w:r w:rsidRPr="00BC2D09">
        <w:rPr>
          <w:rFonts w:ascii="Times New Roman" w:hAnsi="Times New Roman" w:cs="Times New Roman"/>
          <w:sz w:val="18"/>
          <w:szCs w:val="18"/>
          <w:lang w:eastAsia="en-GB"/>
        </w:rPr>
        <w:t>The customer who receives Services and/or hires the Equipment from us (and where there is more than one person, they shall be jointly and severally liable). (“Client”)</w:t>
      </w:r>
    </w:p>
    <w:p w14:paraId="7E0A6D3D" w14:textId="77777777" w:rsidR="00CD7593" w:rsidRPr="00BC2D09" w:rsidRDefault="00CD7593" w:rsidP="00CD7593">
      <w:pPr>
        <w:spacing w:after="0" w:line="240" w:lineRule="auto"/>
        <w:rPr>
          <w:rFonts w:ascii="Times New Roman" w:hAnsi="Times New Roman" w:cs="Times New Roman"/>
          <w:sz w:val="18"/>
          <w:szCs w:val="18"/>
          <w:lang w:eastAsia="en-GB"/>
        </w:rPr>
      </w:pPr>
      <w:r w:rsidRPr="00BC2D09">
        <w:rPr>
          <w:rFonts w:ascii="Times New Roman" w:hAnsi="Times New Roman" w:cs="Times New Roman"/>
          <w:sz w:val="18"/>
          <w:szCs w:val="18"/>
          <w:lang w:eastAsia="en-GB"/>
        </w:rPr>
        <w:t>These are the Terms &amp; Conditions subject to which we allow you to hire our Equipment and provide our Services.</w:t>
      </w:r>
    </w:p>
    <w:p w14:paraId="34018EBF" w14:textId="1CC57AF5" w:rsidR="00CD7593" w:rsidRPr="00DA1B7B" w:rsidRDefault="00CD7593" w:rsidP="00045948">
      <w:pPr>
        <w:numPr>
          <w:ilvl w:val="0"/>
          <w:numId w:val="4"/>
        </w:numPr>
        <w:spacing w:before="100" w:beforeAutospacing="1" w:after="300" w:afterAutospacing="1" w:line="240" w:lineRule="auto"/>
        <w:rPr>
          <w:rFonts w:ascii="Times New Roman" w:hAnsi="Times New Roman" w:cs="Times New Roman"/>
          <w:sz w:val="18"/>
          <w:szCs w:val="18"/>
          <w:lang w:eastAsia="en-GB"/>
        </w:rPr>
      </w:pPr>
      <w:r w:rsidRPr="00DA1B7B">
        <w:rPr>
          <w:rFonts w:ascii="Times New Roman" w:hAnsi="Times New Roman" w:cs="Times New Roman"/>
          <w:b/>
          <w:bCs/>
          <w:sz w:val="18"/>
          <w:szCs w:val="18"/>
          <w:lang w:eastAsia="en-GB"/>
        </w:rPr>
        <w:t>Definitions</w:t>
      </w:r>
      <w:r w:rsidRPr="00DA1B7B">
        <w:rPr>
          <w:rFonts w:ascii="Times New Roman" w:hAnsi="Times New Roman" w:cs="Times New Roman"/>
          <w:b/>
          <w:bCs/>
          <w:sz w:val="18"/>
          <w:szCs w:val="18"/>
          <w:lang w:eastAsia="en-GB"/>
        </w:rPr>
        <w:br/>
      </w:r>
      <w:r w:rsidRPr="00DA1B7B">
        <w:rPr>
          <w:rFonts w:ascii="Times New Roman" w:hAnsi="Times New Roman" w:cs="Times New Roman"/>
          <w:sz w:val="18"/>
          <w:szCs w:val="18"/>
          <w:lang w:eastAsia="en-GB"/>
        </w:rPr>
        <w:t>In this agreement:</w:t>
      </w:r>
      <w:r w:rsidR="00DA1B7B">
        <w:rPr>
          <w:rFonts w:ascii="Times New Roman" w:hAnsi="Times New Roman" w:cs="Times New Roman"/>
          <w:sz w:val="18"/>
          <w:szCs w:val="18"/>
          <w:lang w:eastAsia="en-GB"/>
        </w:rPr>
        <w:br/>
      </w:r>
      <w:r w:rsidRPr="00DA1B7B">
        <w:rPr>
          <w:rFonts w:ascii="Times New Roman" w:hAnsi="Times New Roman" w:cs="Times New Roman"/>
          <w:sz w:val="18"/>
          <w:szCs w:val="18"/>
          <w:lang w:eastAsia="en-GB"/>
        </w:rPr>
        <w:t>“Charge(s)” Means the fee to hire the Equipment and for our other services and includes all costs related in any way to this agreement.</w:t>
      </w:r>
      <w:r w:rsidRPr="00DA1B7B">
        <w:rPr>
          <w:rFonts w:ascii="Times New Roman" w:hAnsi="Times New Roman" w:cs="Times New Roman"/>
          <w:sz w:val="18"/>
          <w:szCs w:val="18"/>
          <w:lang w:eastAsia="en-GB"/>
        </w:rPr>
        <w:br/>
        <w:t>“Deposit’’ Means a sum of money paid by you to us at the commencement of this agreement to secure the Hiring Services and the Equipment for a specific date for your Event and to allow the Hirer to commence work.</w:t>
      </w:r>
      <w:r w:rsidRPr="00DA1B7B">
        <w:rPr>
          <w:rFonts w:ascii="Times New Roman" w:hAnsi="Times New Roman" w:cs="Times New Roman"/>
          <w:sz w:val="18"/>
          <w:szCs w:val="18"/>
          <w:lang w:eastAsia="en-GB"/>
        </w:rPr>
        <w:br/>
        <w:t>“Event” Means the event, wedding, party or function at which Hiring Services will be provided.</w:t>
      </w:r>
      <w:r w:rsidRPr="00DA1B7B">
        <w:rPr>
          <w:rFonts w:ascii="Times New Roman" w:hAnsi="Times New Roman" w:cs="Times New Roman"/>
          <w:sz w:val="18"/>
          <w:szCs w:val="18"/>
          <w:lang w:eastAsia="en-GB"/>
        </w:rPr>
        <w:br/>
        <w:t>“Equipment” Means any items we provide to your Event in accordance with the Quotation and our Hiring Services.</w:t>
      </w:r>
      <w:r w:rsidRPr="00DA1B7B">
        <w:rPr>
          <w:rFonts w:ascii="Times New Roman" w:hAnsi="Times New Roman" w:cs="Times New Roman"/>
          <w:sz w:val="18"/>
          <w:szCs w:val="18"/>
          <w:lang w:eastAsia="en-GB"/>
        </w:rPr>
        <w:br/>
        <w:t>“Hire Period” Means the period of time in which you are entitled to possession of the Equipment.  This will usually be for 24 hours for the Event </w:t>
      </w:r>
      <w:r w:rsidRPr="00DA1B7B">
        <w:rPr>
          <w:rFonts w:ascii="Times New Roman" w:hAnsi="Times New Roman" w:cs="Times New Roman"/>
          <w:b/>
          <w:bCs/>
          <w:sz w:val="18"/>
          <w:szCs w:val="18"/>
          <w:lang w:eastAsia="en-GB"/>
        </w:rPr>
        <w:t>but is as identified in the Quotation</w:t>
      </w:r>
      <w:r w:rsidRPr="00DA1B7B">
        <w:rPr>
          <w:rFonts w:ascii="Times New Roman" w:hAnsi="Times New Roman" w:cs="Times New Roman"/>
          <w:sz w:val="18"/>
          <w:szCs w:val="18"/>
          <w:lang w:eastAsia="en-GB"/>
        </w:rPr>
        <w:t> which is generated by our software system and accompanies these Terms, unless agreed otherwise in writing.</w:t>
      </w:r>
      <w:r w:rsidRPr="00DA1B7B">
        <w:rPr>
          <w:rFonts w:ascii="Times New Roman" w:hAnsi="Times New Roman" w:cs="Times New Roman"/>
          <w:sz w:val="18"/>
          <w:szCs w:val="18"/>
          <w:lang w:eastAsia="en-GB"/>
        </w:rPr>
        <w:br/>
        <w:t>“Quotation” Means a price offer by us, based on your instructions, which you have accepted.  It sets out the Charges.</w:t>
      </w:r>
      <w:r w:rsidRPr="00DA1B7B">
        <w:rPr>
          <w:rFonts w:ascii="Times New Roman" w:hAnsi="Times New Roman" w:cs="Times New Roman"/>
          <w:sz w:val="18"/>
          <w:szCs w:val="18"/>
          <w:lang w:eastAsia="en-GB"/>
        </w:rPr>
        <w:br/>
        <w:t>“Services” Means the hire of Equipment and any Hiring Services we provide to you under this agreement.</w:t>
      </w:r>
      <w:r w:rsidRPr="00DA1B7B">
        <w:rPr>
          <w:rFonts w:ascii="Times New Roman" w:hAnsi="Times New Roman" w:cs="Times New Roman"/>
          <w:sz w:val="18"/>
          <w:szCs w:val="18"/>
          <w:lang w:eastAsia="en-GB"/>
        </w:rPr>
        <w:br/>
        <w:t>“Hiring Services” Means our advice, and attendance to prepare, install and subsequently remove any Equipment we provide, which is provided by us following consultation and by agreement, and is based on your requested theme, style or specifications.</w:t>
      </w:r>
      <w:r w:rsidRPr="00DA1B7B">
        <w:rPr>
          <w:rFonts w:ascii="Times New Roman" w:hAnsi="Times New Roman" w:cs="Times New Roman"/>
          <w:sz w:val="18"/>
          <w:szCs w:val="18"/>
          <w:lang w:eastAsia="en-GB"/>
        </w:rPr>
        <w:br/>
        <w:t>“Site” Means the place where the Equipment is to be used by you and the location of the Event.</w:t>
      </w:r>
      <w:r w:rsidRPr="00DA1B7B">
        <w:rPr>
          <w:rFonts w:ascii="Times New Roman" w:hAnsi="Times New Roman" w:cs="Times New Roman"/>
          <w:sz w:val="18"/>
          <w:szCs w:val="18"/>
          <w:lang w:eastAsia="en-GB"/>
        </w:rPr>
        <w:br/>
        <w:t>“Terms” Means these Terms and Conditions. </w:t>
      </w:r>
    </w:p>
    <w:p w14:paraId="09DB2768" w14:textId="62E89EEC" w:rsidR="00CD7593" w:rsidRPr="00DA1B7B" w:rsidRDefault="00CD7593" w:rsidP="00CD7593">
      <w:pPr>
        <w:pStyle w:val="ListParagraph"/>
        <w:numPr>
          <w:ilvl w:val="0"/>
          <w:numId w:val="4"/>
        </w:numPr>
        <w:spacing w:before="100" w:beforeAutospacing="1" w:after="300" w:afterAutospacing="1" w:line="240" w:lineRule="auto"/>
        <w:rPr>
          <w:rFonts w:ascii="Times New Roman" w:hAnsi="Times New Roman" w:cs="Times New Roman"/>
          <w:sz w:val="18"/>
          <w:szCs w:val="18"/>
          <w:lang w:eastAsia="en-GB"/>
        </w:rPr>
      </w:pPr>
      <w:r w:rsidRPr="00BC2D09">
        <w:rPr>
          <w:rFonts w:ascii="Times New Roman" w:hAnsi="Times New Roman" w:cs="Times New Roman"/>
          <w:b/>
          <w:bCs/>
          <w:sz w:val="18"/>
          <w:szCs w:val="18"/>
          <w:lang w:eastAsia="en-GB"/>
        </w:rPr>
        <w:t>The Basic Contract</w:t>
      </w:r>
      <w:r w:rsidRPr="00BC2D09">
        <w:rPr>
          <w:rFonts w:ascii="Times New Roman" w:hAnsi="Times New Roman" w:cs="Times New Roman"/>
          <w:b/>
          <w:bCs/>
          <w:sz w:val="18"/>
          <w:szCs w:val="18"/>
          <w:lang w:eastAsia="en-GB"/>
        </w:rPr>
        <w:br/>
      </w:r>
      <w:r w:rsidRPr="00BC2D09">
        <w:rPr>
          <w:rFonts w:ascii="Times New Roman" w:hAnsi="Times New Roman" w:cs="Times New Roman"/>
          <w:sz w:val="18"/>
          <w:szCs w:val="18"/>
          <w:lang w:eastAsia="en-GB"/>
        </w:rPr>
        <w:t>2.1.      This is a hire agreement.  We own the Equipment and hire it to you for the Hire Period, for a Charge.  You may not deal with the Equipment in any way which is contrary to our ownership of it.  If you do, you will be in breach of this agreement and will also be committing a criminal offence.</w:t>
      </w:r>
      <w:r w:rsidRPr="00BC2D09">
        <w:rPr>
          <w:rFonts w:ascii="Times New Roman" w:hAnsi="Times New Roman" w:cs="Times New Roman"/>
          <w:sz w:val="18"/>
          <w:szCs w:val="18"/>
          <w:lang w:eastAsia="en-GB"/>
        </w:rPr>
        <w:br/>
        <w:t>2.2.      The Hire Period is for 24 hours.  The Hire Period can be extended thereafter by agreement in writing.</w:t>
      </w:r>
      <w:r w:rsidRPr="00BC2D09">
        <w:rPr>
          <w:rFonts w:ascii="Times New Roman" w:hAnsi="Times New Roman" w:cs="Times New Roman"/>
          <w:sz w:val="18"/>
          <w:szCs w:val="18"/>
          <w:lang w:eastAsia="en-GB"/>
        </w:rPr>
        <w:br/>
        <w:t xml:space="preserve">2.3.      The Quotation is an invitation to hire. Neither of us is bound </w:t>
      </w:r>
      <w:proofErr w:type="gramStart"/>
      <w:r w:rsidRPr="00BC2D09">
        <w:rPr>
          <w:rFonts w:ascii="Times New Roman" w:hAnsi="Times New Roman" w:cs="Times New Roman"/>
          <w:sz w:val="18"/>
          <w:szCs w:val="18"/>
          <w:lang w:eastAsia="en-GB"/>
        </w:rPr>
        <w:t>to</w:t>
      </w:r>
      <w:proofErr w:type="gramEnd"/>
      <w:r w:rsidRPr="00BC2D09">
        <w:rPr>
          <w:rFonts w:ascii="Times New Roman" w:hAnsi="Times New Roman" w:cs="Times New Roman"/>
          <w:sz w:val="18"/>
          <w:szCs w:val="18"/>
          <w:lang w:eastAsia="en-GB"/>
        </w:rPr>
        <w:t xml:space="preserve"> a legal agreement until you accept and confirm this agreement.</w:t>
      </w:r>
      <w:r w:rsidR="00DA1B7B">
        <w:rPr>
          <w:rFonts w:ascii="Times New Roman" w:hAnsi="Times New Roman" w:cs="Times New Roman"/>
          <w:sz w:val="18"/>
          <w:szCs w:val="18"/>
          <w:lang w:eastAsia="en-GB"/>
        </w:rPr>
        <w:br/>
      </w:r>
      <w:r w:rsidRPr="00DA1B7B">
        <w:rPr>
          <w:rFonts w:ascii="Times New Roman" w:hAnsi="Times New Roman" w:cs="Times New Roman"/>
          <w:sz w:val="18"/>
          <w:szCs w:val="18"/>
          <w:lang w:eastAsia="en-GB"/>
        </w:rPr>
        <w:t xml:space="preserve">2.4.      The Hiring Services are provided under a contract for services.  Unless set out in the Quotation, any additional Hiring Services are </w:t>
      </w:r>
      <w:proofErr w:type="gramStart"/>
      <w:r w:rsidRPr="00DA1B7B">
        <w:rPr>
          <w:rFonts w:ascii="Times New Roman" w:hAnsi="Times New Roman" w:cs="Times New Roman"/>
          <w:sz w:val="18"/>
          <w:szCs w:val="18"/>
          <w:lang w:eastAsia="en-GB"/>
        </w:rPr>
        <w:t>charged at</w:t>
      </w:r>
      <w:proofErr w:type="gramEnd"/>
      <w:r w:rsidRPr="00DA1B7B">
        <w:rPr>
          <w:rFonts w:ascii="Times New Roman" w:hAnsi="Times New Roman" w:cs="Times New Roman"/>
          <w:sz w:val="18"/>
          <w:szCs w:val="18"/>
          <w:lang w:eastAsia="en-GB"/>
        </w:rPr>
        <w:t xml:space="preserve"> £20.00 per hour.</w:t>
      </w:r>
      <w:r w:rsidRPr="00DA1B7B">
        <w:rPr>
          <w:rFonts w:ascii="Times New Roman" w:hAnsi="Times New Roman" w:cs="Times New Roman"/>
          <w:sz w:val="18"/>
          <w:szCs w:val="18"/>
          <w:lang w:eastAsia="en-GB"/>
        </w:rPr>
        <w:br/>
      </w:r>
      <w:r w:rsidRPr="00DA1B7B">
        <w:rPr>
          <w:rFonts w:ascii="Times New Roman" w:hAnsi="Times New Roman" w:cs="Times New Roman"/>
          <w:sz w:val="18"/>
          <w:szCs w:val="18"/>
          <w:lang w:eastAsia="en-GB"/>
        </w:rPr>
        <w:lastRenderedPageBreak/>
        <w:t>2.5.      The Terms and the Quotation together contain the entire agreement between us and supersede all previous agreements and understandings between us.  By signing, or instructing us to progress with the Services, you accept the terms set out in the Quotation and the Terms.</w:t>
      </w:r>
      <w:r w:rsidRPr="00DA1B7B">
        <w:rPr>
          <w:rFonts w:ascii="Times New Roman" w:hAnsi="Times New Roman" w:cs="Times New Roman"/>
          <w:sz w:val="18"/>
          <w:szCs w:val="18"/>
          <w:lang w:eastAsia="en-GB"/>
        </w:rPr>
        <w:br/>
        <w:t>2.6.      Risk in the Equipment passes immediately to you when the Equipment leaves our possession</w:t>
      </w:r>
      <w:r w:rsidR="0037421D">
        <w:rPr>
          <w:rFonts w:ascii="Times New Roman" w:hAnsi="Times New Roman" w:cs="Times New Roman"/>
          <w:sz w:val="18"/>
          <w:szCs w:val="18"/>
          <w:lang w:eastAsia="en-GB"/>
        </w:rPr>
        <w:t xml:space="preserve">. </w:t>
      </w:r>
      <w:r w:rsidRPr="00DA1B7B">
        <w:rPr>
          <w:rFonts w:ascii="Times New Roman" w:hAnsi="Times New Roman" w:cs="Times New Roman"/>
          <w:sz w:val="18"/>
          <w:szCs w:val="18"/>
          <w:lang w:eastAsia="en-GB"/>
        </w:rPr>
        <w:t>That means you are responsible for taking care of it</w:t>
      </w:r>
      <w:r w:rsidR="0037421D">
        <w:rPr>
          <w:rFonts w:ascii="Times New Roman" w:hAnsi="Times New Roman" w:cs="Times New Roman"/>
          <w:sz w:val="18"/>
          <w:szCs w:val="18"/>
          <w:lang w:eastAsia="en-GB"/>
        </w:rPr>
        <w:t xml:space="preserve">. This includes any original </w:t>
      </w:r>
      <w:proofErr w:type="spellStart"/>
      <w:r w:rsidR="0037421D">
        <w:rPr>
          <w:rFonts w:ascii="Times New Roman" w:hAnsi="Times New Roman" w:cs="Times New Roman"/>
          <w:sz w:val="18"/>
          <w:szCs w:val="18"/>
          <w:lang w:eastAsia="en-GB"/>
        </w:rPr>
        <w:t>packaing</w:t>
      </w:r>
      <w:proofErr w:type="spellEnd"/>
      <w:r w:rsidR="0037421D">
        <w:rPr>
          <w:rFonts w:ascii="Times New Roman" w:hAnsi="Times New Roman" w:cs="Times New Roman"/>
          <w:sz w:val="18"/>
          <w:szCs w:val="18"/>
          <w:lang w:eastAsia="en-GB"/>
        </w:rPr>
        <w:t xml:space="preserve"> that we have provided</w:t>
      </w:r>
      <w:r w:rsidRPr="00DA1B7B">
        <w:rPr>
          <w:rFonts w:ascii="Times New Roman" w:hAnsi="Times New Roman" w:cs="Times New Roman"/>
          <w:sz w:val="18"/>
          <w:szCs w:val="18"/>
          <w:lang w:eastAsia="en-GB"/>
        </w:rPr>
        <w:t>.  You remain responsible until the Equipment is safely back in our possession.  The Equipment we provide for the Hire Period is at your risk, and you are required to insure it for the Hire Period.</w:t>
      </w:r>
      <w:r w:rsidRPr="00DA1B7B">
        <w:rPr>
          <w:rFonts w:ascii="Times New Roman" w:hAnsi="Times New Roman" w:cs="Times New Roman"/>
          <w:sz w:val="18"/>
          <w:szCs w:val="18"/>
          <w:lang w:eastAsia="en-GB"/>
        </w:rPr>
        <w:br/>
        <w:t xml:space="preserve"> 2.7      We will comply with all relevant Health and Safety laws and complete the relevant risk assessment for any Equipment that we install or hire to you, and we reserve the right to decline or adjust our Hiring Services, Equipment, delivery or installation in any unsafe environments. or if installation requirements (such as weather conditions, installation at height, outside electricity supply without the correct safety provisions </w:t>
      </w:r>
      <w:proofErr w:type="spellStart"/>
      <w:r w:rsidRPr="00DA1B7B">
        <w:rPr>
          <w:rFonts w:ascii="Times New Roman" w:hAnsi="Times New Roman" w:cs="Times New Roman"/>
          <w:sz w:val="18"/>
          <w:szCs w:val="18"/>
          <w:lang w:eastAsia="en-GB"/>
        </w:rPr>
        <w:t>etc</w:t>
      </w:r>
      <w:proofErr w:type="spellEnd"/>
      <w:r w:rsidRPr="00DA1B7B">
        <w:rPr>
          <w:rFonts w:ascii="Times New Roman" w:hAnsi="Times New Roman" w:cs="Times New Roman"/>
          <w:sz w:val="18"/>
          <w:szCs w:val="18"/>
          <w:lang w:eastAsia="en-GB"/>
        </w:rPr>
        <w:t>) are unsafe. In such circumstances, where the Hiring Services and or installation of Equipment have been substantially provided to the Event, no refunds shall be payable.</w:t>
      </w:r>
    </w:p>
    <w:p w14:paraId="5F44BF8D" w14:textId="64FC5BB1" w:rsidR="0037421D" w:rsidRDefault="0037421D" w:rsidP="00CD7593">
      <w:pPr>
        <w:pStyle w:val="ListParagraph"/>
        <w:numPr>
          <w:ilvl w:val="0"/>
          <w:numId w:val="4"/>
        </w:numPr>
        <w:spacing w:before="100" w:beforeAutospacing="1" w:after="300" w:afterAutospacing="1" w:line="240" w:lineRule="auto"/>
        <w:rPr>
          <w:rFonts w:ascii="Times New Roman" w:hAnsi="Times New Roman" w:cs="Times New Roman"/>
          <w:sz w:val="18"/>
          <w:szCs w:val="18"/>
          <w:lang w:eastAsia="en-GB"/>
        </w:rPr>
      </w:pPr>
      <w:r>
        <w:rPr>
          <w:rFonts w:ascii="Times New Roman" w:hAnsi="Times New Roman" w:cs="Times New Roman"/>
          <w:b/>
          <w:bCs/>
          <w:sz w:val="18"/>
          <w:szCs w:val="18"/>
          <w:lang w:eastAsia="en-GB"/>
        </w:rPr>
        <w:t>Collection</w:t>
      </w:r>
      <w:r w:rsidR="00CD7593" w:rsidRPr="00BC2D09">
        <w:rPr>
          <w:rFonts w:ascii="Times New Roman" w:hAnsi="Times New Roman" w:cs="Times New Roman"/>
          <w:b/>
          <w:bCs/>
          <w:sz w:val="18"/>
          <w:szCs w:val="18"/>
          <w:lang w:eastAsia="en-GB"/>
        </w:rPr>
        <w:br/>
      </w:r>
      <w:r w:rsidR="00CD7593" w:rsidRPr="00BC2D09">
        <w:rPr>
          <w:rFonts w:ascii="Times New Roman" w:hAnsi="Times New Roman" w:cs="Times New Roman"/>
          <w:sz w:val="18"/>
          <w:szCs w:val="18"/>
          <w:lang w:eastAsia="en-GB"/>
        </w:rPr>
        <w:t xml:space="preserve">3.1.      </w:t>
      </w:r>
      <w:r>
        <w:rPr>
          <w:rFonts w:ascii="Times New Roman" w:hAnsi="Times New Roman" w:cs="Times New Roman"/>
          <w:sz w:val="18"/>
          <w:szCs w:val="18"/>
          <w:lang w:eastAsia="en-GB"/>
        </w:rPr>
        <w:t>Items shall be collected from us for DIY hire at a time and date agreed upon when quoted.</w:t>
      </w:r>
    </w:p>
    <w:p w14:paraId="37837D66" w14:textId="34DE65DD" w:rsidR="00CD7593" w:rsidRPr="00BC2D09" w:rsidRDefault="00CD7593" w:rsidP="0037421D">
      <w:pPr>
        <w:pStyle w:val="ListParagraph"/>
        <w:spacing w:before="100" w:beforeAutospacing="1" w:after="300" w:afterAutospacing="1" w:line="240" w:lineRule="auto"/>
        <w:ind w:left="502"/>
        <w:rPr>
          <w:rFonts w:ascii="Times New Roman" w:hAnsi="Times New Roman" w:cs="Times New Roman"/>
          <w:sz w:val="18"/>
          <w:szCs w:val="18"/>
          <w:lang w:eastAsia="en-GB"/>
        </w:rPr>
      </w:pPr>
      <w:r w:rsidRPr="00BC2D09">
        <w:rPr>
          <w:rFonts w:ascii="Times New Roman" w:hAnsi="Times New Roman" w:cs="Times New Roman"/>
          <w:sz w:val="18"/>
          <w:szCs w:val="18"/>
          <w:lang w:eastAsia="en-GB"/>
        </w:rPr>
        <w:t xml:space="preserve">3.2       You </w:t>
      </w:r>
      <w:r w:rsidR="0037421D">
        <w:rPr>
          <w:rFonts w:ascii="Times New Roman" w:hAnsi="Times New Roman" w:cs="Times New Roman"/>
          <w:sz w:val="18"/>
          <w:szCs w:val="18"/>
          <w:lang w:eastAsia="en-GB"/>
        </w:rPr>
        <w:t xml:space="preserve">are responsible for ensuring you have enough room to </w:t>
      </w:r>
      <w:proofErr w:type="gramStart"/>
      <w:r w:rsidR="0037421D">
        <w:rPr>
          <w:rFonts w:ascii="Times New Roman" w:hAnsi="Times New Roman" w:cs="Times New Roman"/>
          <w:sz w:val="18"/>
          <w:szCs w:val="18"/>
          <w:lang w:eastAsia="en-GB"/>
        </w:rPr>
        <w:t>collected</w:t>
      </w:r>
      <w:proofErr w:type="gramEnd"/>
      <w:r w:rsidR="0037421D">
        <w:rPr>
          <w:rFonts w:ascii="Times New Roman" w:hAnsi="Times New Roman" w:cs="Times New Roman"/>
          <w:sz w:val="18"/>
          <w:szCs w:val="18"/>
          <w:lang w:eastAsia="en-GB"/>
        </w:rPr>
        <w:t xml:space="preserve"> the items hired</w:t>
      </w:r>
      <w:r w:rsidRPr="00BC2D09">
        <w:rPr>
          <w:rFonts w:ascii="Times New Roman" w:hAnsi="Times New Roman" w:cs="Times New Roman"/>
          <w:sz w:val="18"/>
          <w:szCs w:val="18"/>
          <w:lang w:eastAsia="en-GB"/>
        </w:rPr>
        <w:t>. </w:t>
      </w:r>
    </w:p>
    <w:p w14:paraId="4A6E89DF" w14:textId="24B644E3" w:rsidR="00CD7593" w:rsidRDefault="00CD7593" w:rsidP="00CD7593">
      <w:pPr>
        <w:pStyle w:val="ListParagraph"/>
        <w:numPr>
          <w:ilvl w:val="0"/>
          <w:numId w:val="4"/>
        </w:numPr>
        <w:spacing w:before="100" w:beforeAutospacing="1" w:after="300" w:afterAutospacing="1" w:line="240" w:lineRule="auto"/>
        <w:rPr>
          <w:rFonts w:ascii="Times New Roman" w:hAnsi="Times New Roman" w:cs="Times New Roman"/>
          <w:sz w:val="18"/>
          <w:szCs w:val="18"/>
          <w:lang w:eastAsia="en-GB"/>
        </w:rPr>
      </w:pPr>
      <w:r w:rsidRPr="00BC2D09">
        <w:rPr>
          <w:rFonts w:ascii="Times New Roman" w:hAnsi="Times New Roman" w:cs="Times New Roman"/>
          <w:b/>
          <w:bCs/>
          <w:sz w:val="18"/>
          <w:szCs w:val="18"/>
          <w:lang w:eastAsia="en-GB"/>
        </w:rPr>
        <w:t>Charges and Deposit: Payment Procedure</w:t>
      </w:r>
      <w:r w:rsidRPr="00BC2D09">
        <w:rPr>
          <w:rFonts w:ascii="Times New Roman" w:hAnsi="Times New Roman" w:cs="Times New Roman"/>
          <w:b/>
          <w:bCs/>
          <w:sz w:val="18"/>
          <w:szCs w:val="18"/>
          <w:lang w:eastAsia="en-GB"/>
        </w:rPr>
        <w:br/>
      </w:r>
      <w:r w:rsidRPr="00BC2D09">
        <w:rPr>
          <w:rFonts w:ascii="Times New Roman" w:hAnsi="Times New Roman" w:cs="Times New Roman"/>
          <w:sz w:val="18"/>
          <w:szCs w:val="18"/>
          <w:lang w:eastAsia="en-GB"/>
        </w:rPr>
        <w:t>4.1.      All Charges are specified in the Quotation.</w:t>
      </w:r>
      <w:r w:rsidRPr="00BC2D09">
        <w:rPr>
          <w:rFonts w:ascii="Times New Roman" w:hAnsi="Times New Roman" w:cs="Times New Roman"/>
          <w:sz w:val="18"/>
          <w:szCs w:val="18"/>
          <w:lang w:eastAsia="en-GB"/>
        </w:rPr>
        <w:br/>
        <w:t xml:space="preserve">4.2.      All the payments of the Charges are made on </w:t>
      </w:r>
      <w:proofErr w:type="gramStart"/>
      <w:r w:rsidRPr="00BC2D09">
        <w:rPr>
          <w:rFonts w:ascii="Times New Roman" w:hAnsi="Times New Roman" w:cs="Times New Roman"/>
          <w:sz w:val="18"/>
          <w:szCs w:val="18"/>
          <w:lang w:eastAsia="en-GB"/>
        </w:rPr>
        <w:t>invoice</w:t>
      </w:r>
      <w:proofErr w:type="gramEnd"/>
      <w:r w:rsidRPr="00BC2D09">
        <w:rPr>
          <w:rFonts w:ascii="Times New Roman" w:hAnsi="Times New Roman" w:cs="Times New Roman"/>
          <w:sz w:val="18"/>
          <w:szCs w:val="18"/>
          <w:lang w:eastAsia="en-GB"/>
        </w:rPr>
        <w:t xml:space="preserve"> and in accordance with Clause 13 below or otherwise as specified in the Quotation.</w:t>
      </w:r>
      <w:r w:rsidRPr="00BC2D09">
        <w:rPr>
          <w:rFonts w:ascii="Times New Roman" w:hAnsi="Times New Roman" w:cs="Times New Roman"/>
          <w:sz w:val="18"/>
          <w:szCs w:val="18"/>
          <w:lang w:eastAsia="en-GB"/>
        </w:rPr>
        <w:br/>
        <w:t xml:space="preserve">4.3.      The Deposit specified in the Quotation shall be paid by you to us on entering this agreement.  The Deposit is non-refundable </w:t>
      </w:r>
      <w:r w:rsidR="0037421D">
        <w:rPr>
          <w:rFonts w:ascii="Times New Roman" w:hAnsi="Times New Roman" w:cs="Times New Roman"/>
          <w:sz w:val="18"/>
          <w:szCs w:val="18"/>
          <w:lang w:eastAsia="en-GB"/>
        </w:rPr>
        <w:t xml:space="preserve">for cancelled events, </w:t>
      </w:r>
      <w:r w:rsidRPr="00BC2D09">
        <w:rPr>
          <w:rFonts w:ascii="Times New Roman" w:hAnsi="Times New Roman" w:cs="Times New Roman"/>
          <w:sz w:val="18"/>
          <w:szCs w:val="18"/>
          <w:lang w:eastAsia="en-GB"/>
        </w:rPr>
        <w:t>unless you cancel the agreement in accordance with Clause 5.</w:t>
      </w:r>
      <w:r w:rsidRPr="00BC2D09">
        <w:rPr>
          <w:rFonts w:ascii="Times New Roman" w:hAnsi="Times New Roman" w:cs="Times New Roman"/>
          <w:sz w:val="18"/>
          <w:szCs w:val="18"/>
          <w:lang w:eastAsia="en-GB"/>
        </w:rPr>
        <w:br/>
        <w:t>4.4.      Payment of the balance of all Charges is due 14 days before the Hire Period. </w:t>
      </w:r>
    </w:p>
    <w:p w14:paraId="72618390" w14:textId="067827BD" w:rsidR="0037421D" w:rsidRDefault="0037421D" w:rsidP="0037421D">
      <w:pPr>
        <w:pStyle w:val="ListParagraph"/>
        <w:spacing w:before="100" w:beforeAutospacing="1" w:after="300" w:afterAutospacing="1" w:line="240" w:lineRule="auto"/>
        <w:ind w:left="502"/>
        <w:rPr>
          <w:rFonts w:ascii="Times New Roman" w:hAnsi="Times New Roman" w:cs="Times New Roman"/>
          <w:sz w:val="18"/>
          <w:szCs w:val="18"/>
          <w:lang w:eastAsia="en-GB"/>
        </w:rPr>
      </w:pPr>
      <w:r w:rsidRPr="00BC2D09">
        <w:rPr>
          <w:rFonts w:ascii="Times New Roman" w:hAnsi="Times New Roman" w:cs="Times New Roman"/>
          <w:sz w:val="18"/>
          <w:szCs w:val="18"/>
          <w:lang w:eastAsia="en-GB"/>
        </w:rPr>
        <w:t>4.</w:t>
      </w:r>
      <w:r>
        <w:rPr>
          <w:rFonts w:ascii="Times New Roman" w:hAnsi="Times New Roman" w:cs="Times New Roman"/>
          <w:sz w:val="18"/>
          <w:szCs w:val="18"/>
          <w:lang w:eastAsia="en-GB"/>
        </w:rPr>
        <w:t>5</w:t>
      </w:r>
      <w:r w:rsidRPr="00BC2D09">
        <w:rPr>
          <w:rFonts w:ascii="Times New Roman" w:hAnsi="Times New Roman" w:cs="Times New Roman"/>
          <w:sz w:val="18"/>
          <w:szCs w:val="18"/>
          <w:lang w:eastAsia="en-GB"/>
        </w:rPr>
        <w:t xml:space="preserve">.      </w:t>
      </w:r>
      <w:r>
        <w:rPr>
          <w:rFonts w:ascii="Times New Roman" w:hAnsi="Times New Roman" w:cs="Times New Roman"/>
          <w:sz w:val="18"/>
          <w:szCs w:val="18"/>
          <w:lang w:eastAsia="en-GB"/>
        </w:rPr>
        <w:t>The Security deposit will only be refunded once the hired items and all the original packaging have been returned and checked.</w:t>
      </w:r>
      <w:r w:rsidRPr="00BC2D09">
        <w:rPr>
          <w:rFonts w:ascii="Times New Roman" w:hAnsi="Times New Roman" w:cs="Times New Roman"/>
          <w:sz w:val="18"/>
          <w:szCs w:val="18"/>
          <w:lang w:eastAsia="en-GB"/>
        </w:rPr>
        <w:t> </w:t>
      </w:r>
    </w:p>
    <w:p w14:paraId="1B5649A1" w14:textId="3123D01D" w:rsidR="00CD7593" w:rsidRPr="00362CD8" w:rsidRDefault="00CD7593" w:rsidP="00D12D16">
      <w:pPr>
        <w:pStyle w:val="ListParagraph"/>
        <w:numPr>
          <w:ilvl w:val="0"/>
          <w:numId w:val="4"/>
        </w:numPr>
        <w:spacing w:before="100" w:beforeAutospacing="1" w:after="300" w:afterAutospacing="1" w:line="240" w:lineRule="auto"/>
        <w:ind w:left="360"/>
        <w:rPr>
          <w:rFonts w:ascii="Times New Roman" w:hAnsi="Times New Roman" w:cs="Times New Roman"/>
          <w:sz w:val="18"/>
          <w:szCs w:val="18"/>
          <w:lang w:eastAsia="en-GB"/>
        </w:rPr>
      </w:pPr>
      <w:r w:rsidRPr="00362CD8">
        <w:rPr>
          <w:rFonts w:ascii="Times New Roman" w:hAnsi="Times New Roman" w:cs="Times New Roman"/>
          <w:b/>
          <w:bCs/>
          <w:sz w:val="18"/>
          <w:szCs w:val="18"/>
          <w:lang w:eastAsia="en-GB"/>
        </w:rPr>
        <w:t>Cancellation Terms: Hired Equipment</w:t>
      </w:r>
      <w:r w:rsidRPr="00362CD8">
        <w:rPr>
          <w:rFonts w:ascii="Times New Roman" w:hAnsi="Times New Roman" w:cs="Times New Roman"/>
          <w:b/>
          <w:bCs/>
          <w:sz w:val="18"/>
          <w:szCs w:val="18"/>
          <w:lang w:eastAsia="en-GB"/>
        </w:rPr>
        <w:br/>
      </w:r>
      <w:r w:rsidRPr="00362CD8">
        <w:rPr>
          <w:rFonts w:ascii="Times New Roman" w:hAnsi="Times New Roman" w:cs="Times New Roman"/>
          <w:sz w:val="18"/>
          <w:szCs w:val="18"/>
          <w:lang w:eastAsia="en-GB"/>
        </w:rPr>
        <w:t>Under consumer law, you have a right to cancel this hire agreement.  You may exercise the cancellation right under following conditions:</w:t>
      </w:r>
      <w:r w:rsidR="00362CD8">
        <w:rPr>
          <w:rFonts w:ascii="Times New Roman" w:hAnsi="Times New Roman" w:cs="Times New Roman"/>
          <w:sz w:val="18"/>
          <w:szCs w:val="18"/>
          <w:lang w:eastAsia="en-GB"/>
        </w:rPr>
        <w:br/>
      </w:r>
      <w:r w:rsidRPr="00362CD8">
        <w:rPr>
          <w:rFonts w:ascii="Times New Roman" w:hAnsi="Times New Roman" w:cs="Times New Roman"/>
          <w:sz w:val="18"/>
          <w:szCs w:val="18"/>
          <w:lang w:eastAsia="en-GB"/>
        </w:rPr>
        <w:t>5.1.      This agreement comes into existence on the day you accept the Terms.</w:t>
      </w:r>
      <w:r w:rsidRPr="00362CD8">
        <w:rPr>
          <w:rFonts w:ascii="Times New Roman" w:hAnsi="Times New Roman" w:cs="Times New Roman"/>
          <w:sz w:val="18"/>
          <w:szCs w:val="18"/>
          <w:lang w:eastAsia="en-GB"/>
        </w:rPr>
        <w:br/>
        <w:t>5.2.      As required by the Regulations, details of our after-hiring service and guarantees, if any, are given along with these Terms.</w:t>
      </w:r>
      <w:r w:rsidRPr="00362CD8">
        <w:rPr>
          <w:rFonts w:ascii="Times New Roman" w:hAnsi="Times New Roman" w:cs="Times New Roman"/>
          <w:sz w:val="18"/>
          <w:szCs w:val="18"/>
          <w:lang w:eastAsia="en-GB"/>
        </w:rPr>
        <w:br/>
        <w:t xml:space="preserve">5.3.      You may cancel this agreement within 14 days of entering it.  That means we will not be able to hand over the possession of the Equipment for 14 days. If you are booking an event less than 14 days </w:t>
      </w:r>
      <w:proofErr w:type="gramStart"/>
      <w:r w:rsidRPr="00362CD8">
        <w:rPr>
          <w:rFonts w:ascii="Times New Roman" w:hAnsi="Times New Roman" w:cs="Times New Roman"/>
          <w:sz w:val="18"/>
          <w:szCs w:val="18"/>
          <w:lang w:eastAsia="en-GB"/>
        </w:rPr>
        <w:t>away</w:t>
      </w:r>
      <w:proofErr w:type="gramEnd"/>
      <w:r w:rsidRPr="00362CD8">
        <w:rPr>
          <w:rFonts w:ascii="Times New Roman" w:hAnsi="Times New Roman" w:cs="Times New Roman"/>
          <w:sz w:val="18"/>
          <w:szCs w:val="18"/>
          <w:lang w:eastAsia="en-GB"/>
        </w:rPr>
        <w:t xml:space="preserve"> you waive the right to your 14 day cooling off period.  </w:t>
      </w:r>
      <w:r w:rsidR="001644F5">
        <w:rPr>
          <w:rFonts w:ascii="Times New Roman" w:hAnsi="Times New Roman" w:cs="Times New Roman"/>
          <w:sz w:val="18"/>
          <w:szCs w:val="18"/>
          <w:lang w:eastAsia="en-GB"/>
        </w:rPr>
        <w:br/>
      </w:r>
      <w:r w:rsidRPr="00362CD8">
        <w:rPr>
          <w:rFonts w:ascii="Times New Roman" w:hAnsi="Times New Roman" w:cs="Times New Roman"/>
          <w:sz w:val="18"/>
          <w:szCs w:val="18"/>
          <w:lang w:eastAsia="en-GB"/>
        </w:rPr>
        <w:t>In the event of cancellation within this 14-day period, the Deposit that you have paid will be returned to you.</w:t>
      </w:r>
      <w:r w:rsidRPr="00362CD8">
        <w:rPr>
          <w:rFonts w:ascii="Times New Roman" w:hAnsi="Times New Roman" w:cs="Times New Roman"/>
          <w:sz w:val="18"/>
          <w:szCs w:val="18"/>
          <w:lang w:eastAsia="en-GB"/>
        </w:rPr>
        <w:br/>
        <w:t>5.4.      In the event of cancellation beyond the 14-day period set out in Clause 5.3, Clause 6 will apply.</w:t>
      </w:r>
      <w:r w:rsidRPr="00362CD8">
        <w:rPr>
          <w:rFonts w:ascii="Times New Roman" w:hAnsi="Times New Roman" w:cs="Times New Roman"/>
          <w:b/>
          <w:bCs/>
          <w:sz w:val="18"/>
          <w:szCs w:val="18"/>
          <w:lang w:eastAsia="en-GB"/>
        </w:rPr>
        <w:t> </w:t>
      </w:r>
    </w:p>
    <w:p w14:paraId="58536999" w14:textId="77777777" w:rsidR="00CD7593" w:rsidRPr="00BC2D09" w:rsidRDefault="00CD7593" w:rsidP="00CD7593">
      <w:pPr>
        <w:pStyle w:val="ListParagraph"/>
        <w:numPr>
          <w:ilvl w:val="0"/>
          <w:numId w:val="4"/>
        </w:numPr>
        <w:spacing w:before="100" w:beforeAutospacing="1" w:after="300" w:afterAutospacing="1" w:line="240" w:lineRule="auto"/>
        <w:rPr>
          <w:rFonts w:ascii="Times New Roman" w:hAnsi="Times New Roman" w:cs="Times New Roman"/>
          <w:sz w:val="18"/>
          <w:szCs w:val="18"/>
          <w:lang w:eastAsia="en-GB"/>
        </w:rPr>
      </w:pPr>
      <w:r w:rsidRPr="00BC2D09">
        <w:rPr>
          <w:rFonts w:ascii="Times New Roman" w:hAnsi="Times New Roman" w:cs="Times New Roman"/>
          <w:b/>
          <w:bCs/>
          <w:sz w:val="18"/>
          <w:szCs w:val="18"/>
          <w:lang w:eastAsia="en-GB"/>
        </w:rPr>
        <w:t>Cancellation Terms: Services</w:t>
      </w:r>
      <w:r w:rsidRPr="00BC2D09">
        <w:rPr>
          <w:rFonts w:ascii="Times New Roman" w:hAnsi="Times New Roman" w:cs="Times New Roman"/>
          <w:b/>
          <w:bCs/>
          <w:sz w:val="18"/>
          <w:szCs w:val="18"/>
          <w:lang w:eastAsia="en-GB"/>
        </w:rPr>
        <w:br/>
      </w:r>
      <w:r w:rsidRPr="00BC2D09">
        <w:rPr>
          <w:rFonts w:ascii="Times New Roman" w:hAnsi="Times New Roman" w:cs="Times New Roman"/>
          <w:sz w:val="18"/>
          <w:szCs w:val="18"/>
          <w:lang w:eastAsia="en-GB"/>
        </w:rPr>
        <w:t>6.1.      The Services can be cancelled by either party in writing or by email subject to the matters set out in this clause.</w:t>
      </w:r>
      <w:r w:rsidRPr="00BC2D09">
        <w:rPr>
          <w:rFonts w:ascii="Times New Roman" w:hAnsi="Times New Roman" w:cs="Times New Roman"/>
          <w:sz w:val="18"/>
          <w:szCs w:val="18"/>
          <w:lang w:eastAsia="en-GB"/>
        </w:rPr>
        <w:br/>
        <w:t>6.2.      If the Hirer cancels the Services, any Charges paid will be repaid to the Client within 14 days of cancellation, and no further refunds, sum or compensation will be payable to the Client by the Hirer arising from such cancellation.</w:t>
      </w:r>
      <w:r w:rsidRPr="00BC2D09">
        <w:rPr>
          <w:rFonts w:ascii="Times New Roman" w:hAnsi="Times New Roman" w:cs="Times New Roman"/>
          <w:sz w:val="18"/>
          <w:szCs w:val="18"/>
          <w:lang w:eastAsia="en-GB"/>
        </w:rPr>
        <w:br/>
        <w:t>6.3.      If the Client seeks to cancel the Services more than 30 days before the Event, then the Deposit shall be forfeited.  No further sums will be due from the Client to the Hirer.</w:t>
      </w:r>
      <w:r w:rsidRPr="00BC2D09">
        <w:rPr>
          <w:rFonts w:ascii="Times New Roman" w:hAnsi="Times New Roman" w:cs="Times New Roman"/>
          <w:sz w:val="18"/>
          <w:szCs w:val="18"/>
          <w:lang w:eastAsia="en-GB"/>
        </w:rPr>
        <w:br/>
        <w:t xml:space="preserve">6.4.      If the Client seeks to cancel the Services less than 30 days before the Event, then the Deposit will be forfeited.  Any expenses </w:t>
      </w:r>
      <w:proofErr w:type="gramStart"/>
      <w:r w:rsidRPr="00BC2D09">
        <w:rPr>
          <w:rFonts w:ascii="Times New Roman" w:hAnsi="Times New Roman" w:cs="Times New Roman"/>
          <w:sz w:val="18"/>
          <w:szCs w:val="18"/>
          <w:lang w:eastAsia="en-GB"/>
        </w:rPr>
        <w:t>incurred as</w:t>
      </w:r>
      <w:proofErr w:type="gramEnd"/>
      <w:r w:rsidRPr="00BC2D09">
        <w:rPr>
          <w:rFonts w:ascii="Times New Roman" w:hAnsi="Times New Roman" w:cs="Times New Roman"/>
          <w:sz w:val="18"/>
          <w:szCs w:val="18"/>
          <w:lang w:eastAsia="en-GB"/>
        </w:rPr>
        <w:t xml:space="preserve"> at the date of cancellation must also be paid by the Client, and those paid shall also be non-refundable.  In addition, a cancellation fee will be immediately due, which shall be 100% of the Charges, less any Deposit paid. </w:t>
      </w:r>
    </w:p>
    <w:p w14:paraId="1306F0B2" w14:textId="77777777" w:rsidR="00CD7593" w:rsidRPr="00BC2D09" w:rsidRDefault="00CD7593" w:rsidP="00CD7593">
      <w:pPr>
        <w:pStyle w:val="ListParagraph"/>
        <w:numPr>
          <w:ilvl w:val="0"/>
          <w:numId w:val="4"/>
        </w:numPr>
        <w:spacing w:before="100" w:beforeAutospacing="1" w:after="300" w:afterAutospacing="1" w:line="240" w:lineRule="auto"/>
        <w:rPr>
          <w:rFonts w:ascii="Times New Roman" w:hAnsi="Times New Roman" w:cs="Times New Roman"/>
          <w:sz w:val="18"/>
          <w:szCs w:val="18"/>
          <w:lang w:eastAsia="en-GB"/>
        </w:rPr>
      </w:pPr>
      <w:r w:rsidRPr="00BC2D09">
        <w:rPr>
          <w:rFonts w:ascii="Times New Roman" w:hAnsi="Times New Roman" w:cs="Times New Roman"/>
          <w:b/>
          <w:bCs/>
          <w:sz w:val="18"/>
          <w:szCs w:val="18"/>
          <w:lang w:eastAsia="en-GB"/>
        </w:rPr>
        <w:t>Equipment Not as Ordered</w:t>
      </w:r>
      <w:r w:rsidRPr="00BC2D09">
        <w:rPr>
          <w:rFonts w:ascii="Times New Roman" w:hAnsi="Times New Roman" w:cs="Times New Roman"/>
          <w:b/>
          <w:bCs/>
          <w:sz w:val="18"/>
          <w:szCs w:val="18"/>
          <w:lang w:eastAsia="en-GB"/>
        </w:rPr>
        <w:br/>
      </w:r>
      <w:r w:rsidRPr="00BC2D09">
        <w:rPr>
          <w:rFonts w:ascii="Times New Roman" w:hAnsi="Times New Roman" w:cs="Times New Roman"/>
          <w:sz w:val="18"/>
          <w:szCs w:val="18"/>
          <w:lang w:eastAsia="en-GB"/>
        </w:rPr>
        <w:t>7.1.      We shall use all reasonable endeavours to ensure that:</w:t>
      </w:r>
      <w:r w:rsidRPr="00BC2D09">
        <w:rPr>
          <w:rFonts w:ascii="Times New Roman" w:hAnsi="Times New Roman" w:cs="Times New Roman"/>
          <w:sz w:val="18"/>
          <w:szCs w:val="18"/>
          <w:lang w:eastAsia="en-GB"/>
        </w:rPr>
        <w:br/>
        <w:t>7.1.1.    the Equipment complies with its description on the Quotation; and</w:t>
      </w:r>
      <w:r w:rsidRPr="00BC2D09">
        <w:rPr>
          <w:rFonts w:ascii="Times New Roman" w:hAnsi="Times New Roman" w:cs="Times New Roman"/>
          <w:sz w:val="18"/>
          <w:szCs w:val="18"/>
          <w:lang w:eastAsia="en-GB"/>
        </w:rPr>
        <w:br/>
        <w:t>7.1.2.    is of satisfactory quality and/or fit for purpose.</w:t>
      </w:r>
      <w:r w:rsidRPr="00BC2D09">
        <w:rPr>
          <w:rFonts w:ascii="Times New Roman" w:hAnsi="Times New Roman" w:cs="Times New Roman"/>
          <w:sz w:val="18"/>
          <w:szCs w:val="18"/>
          <w:lang w:eastAsia="en-GB"/>
        </w:rPr>
        <w:br/>
        <w:t>7.2.      Immediately upon taking possession of any Equipment, you should examine it and satisfy yourself that it complies with the Quotation and has arrived in safe, clean and usable condition.</w:t>
      </w:r>
      <w:r w:rsidRPr="00BC2D09">
        <w:rPr>
          <w:rFonts w:ascii="Times New Roman" w:hAnsi="Times New Roman" w:cs="Times New Roman"/>
          <w:sz w:val="18"/>
          <w:szCs w:val="18"/>
          <w:lang w:eastAsia="en-GB"/>
        </w:rPr>
        <w:br/>
        <w:t>7.3.      If you find any defect in the quality or quantity of the Equipment, or a failure to comply with the Quotation, you must immediately inform us of that defect.</w:t>
      </w:r>
      <w:r w:rsidRPr="00BC2D09">
        <w:rPr>
          <w:rFonts w:ascii="Times New Roman" w:hAnsi="Times New Roman" w:cs="Times New Roman"/>
          <w:sz w:val="18"/>
          <w:szCs w:val="18"/>
          <w:lang w:eastAsia="en-GB"/>
        </w:rPr>
        <w:br/>
        <w:t>7.4.      If you claim that the Equipment was defective, you must return it to us in the exact same condition as you received it.</w:t>
      </w:r>
      <w:r w:rsidRPr="00BC2D09">
        <w:rPr>
          <w:rFonts w:ascii="Times New Roman" w:hAnsi="Times New Roman" w:cs="Times New Roman"/>
          <w:sz w:val="18"/>
          <w:szCs w:val="18"/>
          <w:lang w:eastAsia="en-GB"/>
        </w:rPr>
        <w:br/>
        <w:t>7.5.      In returning defective Equipment, please state the fault and when it arose. </w:t>
      </w:r>
    </w:p>
    <w:p w14:paraId="0C4C958A" w14:textId="77777777" w:rsidR="00CD7593" w:rsidRPr="00BC2D09" w:rsidRDefault="00CD7593" w:rsidP="00CD7593">
      <w:pPr>
        <w:pStyle w:val="ListParagraph"/>
        <w:numPr>
          <w:ilvl w:val="0"/>
          <w:numId w:val="4"/>
        </w:numPr>
        <w:spacing w:before="100" w:beforeAutospacing="1" w:after="300" w:afterAutospacing="1" w:line="240" w:lineRule="auto"/>
        <w:rPr>
          <w:rFonts w:ascii="Times New Roman" w:hAnsi="Times New Roman" w:cs="Times New Roman"/>
          <w:sz w:val="18"/>
          <w:szCs w:val="18"/>
          <w:lang w:eastAsia="en-GB"/>
        </w:rPr>
      </w:pPr>
      <w:r w:rsidRPr="00BC2D09">
        <w:rPr>
          <w:rFonts w:ascii="Times New Roman" w:hAnsi="Times New Roman" w:cs="Times New Roman"/>
          <w:b/>
          <w:bCs/>
          <w:sz w:val="18"/>
          <w:szCs w:val="18"/>
          <w:lang w:eastAsia="en-GB"/>
        </w:rPr>
        <w:t>Breakdown and Repair</w:t>
      </w:r>
      <w:r w:rsidRPr="00BC2D09">
        <w:rPr>
          <w:rFonts w:ascii="Times New Roman" w:hAnsi="Times New Roman" w:cs="Times New Roman"/>
          <w:b/>
          <w:bCs/>
          <w:sz w:val="18"/>
          <w:szCs w:val="18"/>
          <w:lang w:eastAsia="en-GB"/>
        </w:rPr>
        <w:br/>
      </w:r>
      <w:r w:rsidRPr="00BC2D09">
        <w:rPr>
          <w:rFonts w:ascii="Times New Roman" w:hAnsi="Times New Roman" w:cs="Times New Roman"/>
          <w:sz w:val="18"/>
          <w:szCs w:val="18"/>
          <w:lang w:eastAsia="en-GB"/>
        </w:rPr>
        <w:t>8.1.      You must inform us immediately of any problem or defect with the Equipment.</w:t>
      </w:r>
      <w:r w:rsidRPr="00BC2D09">
        <w:rPr>
          <w:rFonts w:ascii="Times New Roman" w:hAnsi="Times New Roman" w:cs="Times New Roman"/>
          <w:sz w:val="18"/>
          <w:szCs w:val="18"/>
          <w:lang w:eastAsia="en-GB"/>
        </w:rPr>
        <w:br/>
        <w:t>8.2.      We will, as soon as practicable, repair or replace Equipment showing a defect.</w:t>
      </w:r>
      <w:r w:rsidRPr="00BC2D09">
        <w:rPr>
          <w:rFonts w:ascii="Times New Roman" w:hAnsi="Times New Roman" w:cs="Times New Roman"/>
          <w:sz w:val="18"/>
          <w:szCs w:val="18"/>
          <w:lang w:eastAsia="en-GB"/>
        </w:rPr>
        <w:br/>
        <w:t>8.3.      If we repair or replace Equipment, you have no additional claim against us in respect of the defect or problem.</w:t>
      </w:r>
      <w:r w:rsidRPr="00BC2D09">
        <w:rPr>
          <w:rFonts w:ascii="Times New Roman" w:hAnsi="Times New Roman" w:cs="Times New Roman"/>
          <w:sz w:val="18"/>
          <w:szCs w:val="18"/>
          <w:lang w:eastAsia="en-GB"/>
        </w:rPr>
        <w:br/>
        <w:t>8.4.      If you have been negligent in your care or use of the Equipment, you will pay us for appropriate replacement Equipment of the same quality without deduction for depreciation or use. </w:t>
      </w:r>
    </w:p>
    <w:p w14:paraId="71117D70" w14:textId="77777777" w:rsidR="00CD7593" w:rsidRPr="00BC2D09" w:rsidRDefault="00CD7593" w:rsidP="00CD7593">
      <w:pPr>
        <w:pStyle w:val="ListParagraph"/>
        <w:spacing w:before="100" w:beforeAutospacing="1" w:after="300" w:afterAutospacing="1" w:line="240" w:lineRule="auto"/>
        <w:rPr>
          <w:rFonts w:ascii="Times New Roman" w:hAnsi="Times New Roman" w:cs="Times New Roman"/>
          <w:sz w:val="18"/>
          <w:szCs w:val="18"/>
          <w:lang w:eastAsia="en-GB"/>
        </w:rPr>
      </w:pPr>
    </w:p>
    <w:p w14:paraId="4F6ABAFA" w14:textId="2A79DCE7" w:rsidR="00CD7593" w:rsidRPr="00F85753" w:rsidRDefault="00CD7593" w:rsidP="008513E9">
      <w:pPr>
        <w:pStyle w:val="ListParagraph"/>
        <w:numPr>
          <w:ilvl w:val="0"/>
          <w:numId w:val="4"/>
        </w:numPr>
        <w:spacing w:before="100" w:beforeAutospacing="1" w:after="300" w:afterAutospacing="1" w:line="240" w:lineRule="auto"/>
        <w:ind w:left="360"/>
        <w:rPr>
          <w:rFonts w:ascii="Times New Roman" w:hAnsi="Times New Roman" w:cs="Times New Roman"/>
          <w:sz w:val="18"/>
          <w:szCs w:val="18"/>
          <w:lang w:eastAsia="en-GB"/>
        </w:rPr>
      </w:pPr>
      <w:r w:rsidRPr="00F85753">
        <w:rPr>
          <w:rFonts w:ascii="Times New Roman" w:hAnsi="Times New Roman" w:cs="Times New Roman"/>
          <w:b/>
          <w:bCs/>
          <w:sz w:val="18"/>
          <w:szCs w:val="18"/>
          <w:lang w:eastAsia="en-GB"/>
        </w:rPr>
        <w:t>Client’s Other Obligations</w:t>
      </w:r>
      <w:r w:rsidRPr="00F85753">
        <w:rPr>
          <w:rFonts w:ascii="Times New Roman" w:hAnsi="Times New Roman" w:cs="Times New Roman"/>
          <w:b/>
          <w:bCs/>
          <w:sz w:val="18"/>
          <w:szCs w:val="18"/>
          <w:lang w:eastAsia="en-GB"/>
        </w:rPr>
        <w:br/>
      </w:r>
      <w:r w:rsidRPr="00F85753">
        <w:rPr>
          <w:rFonts w:ascii="Times New Roman" w:hAnsi="Times New Roman" w:cs="Times New Roman"/>
          <w:sz w:val="18"/>
          <w:szCs w:val="18"/>
          <w:lang w:eastAsia="en-GB"/>
        </w:rPr>
        <w:t>You agree that you will:</w:t>
      </w:r>
      <w:r w:rsidR="00F85753">
        <w:rPr>
          <w:rFonts w:ascii="Times New Roman" w:hAnsi="Times New Roman" w:cs="Times New Roman"/>
          <w:sz w:val="18"/>
          <w:szCs w:val="18"/>
          <w:lang w:eastAsia="en-GB"/>
        </w:rPr>
        <w:br/>
      </w:r>
      <w:r w:rsidRPr="00F85753">
        <w:rPr>
          <w:rFonts w:ascii="Times New Roman" w:hAnsi="Times New Roman" w:cs="Times New Roman"/>
          <w:sz w:val="18"/>
          <w:szCs w:val="18"/>
          <w:lang w:eastAsia="en-GB"/>
        </w:rPr>
        <w:t xml:space="preserve">9.1.     provide us with such information and materials as we may reasonably require </w:t>
      </w:r>
      <w:proofErr w:type="gramStart"/>
      <w:r w:rsidRPr="00F85753">
        <w:rPr>
          <w:rFonts w:ascii="Times New Roman" w:hAnsi="Times New Roman" w:cs="Times New Roman"/>
          <w:sz w:val="18"/>
          <w:szCs w:val="18"/>
          <w:lang w:eastAsia="en-GB"/>
        </w:rPr>
        <w:t>in order to</w:t>
      </w:r>
      <w:proofErr w:type="gramEnd"/>
      <w:r w:rsidRPr="00F85753">
        <w:rPr>
          <w:rFonts w:ascii="Times New Roman" w:hAnsi="Times New Roman" w:cs="Times New Roman"/>
          <w:sz w:val="18"/>
          <w:szCs w:val="18"/>
          <w:lang w:eastAsia="en-GB"/>
        </w:rPr>
        <w:t xml:space="preserve"> supply the Hiring Services and the Equipment and any installation thereof and ensure that such information is complete and accurate in all material respects. This includes information about the location and nature of the supply of where the Equipment is to be used</w:t>
      </w:r>
      <w:r w:rsidR="001644F5">
        <w:rPr>
          <w:rFonts w:ascii="Times New Roman" w:hAnsi="Times New Roman" w:cs="Times New Roman"/>
          <w:sz w:val="18"/>
          <w:szCs w:val="18"/>
          <w:lang w:eastAsia="en-GB"/>
        </w:rPr>
        <w:t xml:space="preserve">, and the date </w:t>
      </w:r>
      <w:proofErr w:type="spellStart"/>
      <w:r w:rsidR="001644F5">
        <w:rPr>
          <w:rFonts w:ascii="Times New Roman" w:hAnsi="Times New Roman" w:cs="Times New Roman"/>
          <w:sz w:val="18"/>
          <w:szCs w:val="18"/>
          <w:lang w:eastAsia="en-GB"/>
        </w:rPr>
        <w:t>sof</w:t>
      </w:r>
      <w:proofErr w:type="spellEnd"/>
      <w:r w:rsidR="001644F5">
        <w:rPr>
          <w:rFonts w:ascii="Times New Roman" w:hAnsi="Times New Roman" w:cs="Times New Roman"/>
          <w:sz w:val="18"/>
          <w:szCs w:val="18"/>
          <w:lang w:eastAsia="en-GB"/>
        </w:rPr>
        <w:t xml:space="preserve"> collection and return of the equipment. </w:t>
      </w:r>
      <w:r w:rsidRPr="00F85753">
        <w:rPr>
          <w:rFonts w:ascii="Times New Roman" w:hAnsi="Times New Roman" w:cs="Times New Roman"/>
          <w:sz w:val="18"/>
          <w:szCs w:val="18"/>
          <w:lang w:eastAsia="en-GB"/>
        </w:rPr>
        <w:t xml:space="preserve"> </w:t>
      </w:r>
      <w:r w:rsidRPr="00F85753">
        <w:rPr>
          <w:rFonts w:ascii="Times New Roman" w:hAnsi="Times New Roman" w:cs="Times New Roman"/>
          <w:sz w:val="18"/>
          <w:szCs w:val="18"/>
          <w:lang w:eastAsia="en-GB"/>
        </w:rPr>
        <w:br/>
        <w:t>9.2       not permit any other person to use the Equipment outside the scope of the Services and/or the Event without our written consent.</w:t>
      </w:r>
      <w:r w:rsidRPr="00F85753">
        <w:rPr>
          <w:rFonts w:ascii="Times New Roman" w:hAnsi="Times New Roman" w:cs="Times New Roman"/>
          <w:sz w:val="18"/>
          <w:szCs w:val="18"/>
          <w:lang w:eastAsia="en-GB"/>
        </w:rPr>
        <w:br/>
        <w:t>9.</w:t>
      </w:r>
      <w:r w:rsidR="001644F5">
        <w:rPr>
          <w:rFonts w:ascii="Times New Roman" w:hAnsi="Times New Roman" w:cs="Times New Roman"/>
          <w:sz w:val="18"/>
          <w:szCs w:val="18"/>
          <w:lang w:eastAsia="en-GB"/>
        </w:rPr>
        <w:t>3</w:t>
      </w:r>
      <w:r w:rsidRPr="00F85753">
        <w:rPr>
          <w:rFonts w:ascii="Times New Roman" w:hAnsi="Times New Roman" w:cs="Times New Roman"/>
          <w:sz w:val="18"/>
          <w:szCs w:val="18"/>
          <w:lang w:eastAsia="en-GB"/>
        </w:rPr>
        <w:t>.      use the Equipment with care, and to keep the Equipment safe.</w:t>
      </w:r>
      <w:r w:rsidRPr="00F85753">
        <w:rPr>
          <w:rFonts w:ascii="Times New Roman" w:hAnsi="Times New Roman" w:cs="Times New Roman"/>
          <w:sz w:val="18"/>
          <w:szCs w:val="18"/>
          <w:lang w:eastAsia="en-GB"/>
        </w:rPr>
        <w:br/>
        <w:t>9.</w:t>
      </w:r>
      <w:r w:rsidR="001644F5">
        <w:rPr>
          <w:rFonts w:ascii="Times New Roman" w:hAnsi="Times New Roman" w:cs="Times New Roman"/>
          <w:sz w:val="18"/>
          <w:szCs w:val="18"/>
          <w:lang w:eastAsia="en-GB"/>
        </w:rPr>
        <w:t>4</w:t>
      </w:r>
      <w:r w:rsidRPr="00F85753">
        <w:rPr>
          <w:rFonts w:ascii="Times New Roman" w:hAnsi="Times New Roman" w:cs="Times New Roman"/>
          <w:sz w:val="18"/>
          <w:szCs w:val="18"/>
          <w:lang w:eastAsia="en-GB"/>
        </w:rPr>
        <w:t>.      return the Equipment to us in the condition in which we delivered it to you.</w:t>
      </w:r>
      <w:r w:rsidRPr="00F85753">
        <w:rPr>
          <w:rFonts w:ascii="Times New Roman" w:hAnsi="Times New Roman" w:cs="Times New Roman"/>
          <w:sz w:val="18"/>
          <w:szCs w:val="18"/>
          <w:lang w:eastAsia="en-GB"/>
        </w:rPr>
        <w:br/>
        <w:t>9.</w:t>
      </w:r>
      <w:r w:rsidR="001644F5">
        <w:rPr>
          <w:rFonts w:ascii="Times New Roman" w:hAnsi="Times New Roman" w:cs="Times New Roman"/>
          <w:sz w:val="18"/>
          <w:szCs w:val="18"/>
          <w:lang w:eastAsia="en-GB"/>
        </w:rPr>
        <w:t>5</w:t>
      </w:r>
      <w:r w:rsidRPr="00F85753">
        <w:rPr>
          <w:rFonts w:ascii="Times New Roman" w:hAnsi="Times New Roman" w:cs="Times New Roman"/>
          <w:sz w:val="18"/>
          <w:szCs w:val="18"/>
          <w:lang w:eastAsia="en-GB"/>
        </w:rPr>
        <w:t>.      not attempt to repair the Equipment without our consent.</w:t>
      </w:r>
      <w:r w:rsidRPr="00F85753">
        <w:rPr>
          <w:rFonts w:ascii="Times New Roman" w:hAnsi="Times New Roman" w:cs="Times New Roman"/>
          <w:sz w:val="18"/>
          <w:szCs w:val="18"/>
          <w:lang w:eastAsia="en-GB"/>
        </w:rPr>
        <w:br/>
        <w:t>9.</w:t>
      </w:r>
      <w:r w:rsidR="001644F5">
        <w:rPr>
          <w:rFonts w:ascii="Times New Roman" w:hAnsi="Times New Roman" w:cs="Times New Roman"/>
          <w:sz w:val="18"/>
          <w:szCs w:val="18"/>
          <w:lang w:eastAsia="en-GB"/>
        </w:rPr>
        <w:t>6.</w:t>
      </w:r>
      <w:r w:rsidRPr="00F85753">
        <w:rPr>
          <w:rFonts w:ascii="Times New Roman" w:hAnsi="Times New Roman" w:cs="Times New Roman"/>
          <w:sz w:val="18"/>
          <w:szCs w:val="18"/>
          <w:lang w:eastAsia="en-GB"/>
        </w:rPr>
        <w:t>     We cannot be held responsible for any loss of any nature arising from noncompliance with these Terms and/or other misuse of the Equipment by you or your guests, Event staff or visitors. </w:t>
      </w:r>
    </w:p>
    <w:p w14:paraId="4C93EA87" w14:textId="77777777" w:rsidR="00CD7593" w:rsidRPr="00BC2D09" w:rsidRDefault="00CD7593" w:rsidP="00CD7593">
      <w:pPr>
        <w:pStyle w:val="ListParagraph"/>
        <w:numPr>
          <w:ilvl w:val="0"/>
          <w:numId w:val="4"/>
        </w:numPr>
        <w:spacing w:before="100" w:beforeAutospacing="1" w:after="300" w:afterAutospacing="1" w:line="240" w:lineRule="auto"/>
        <w:rPr>
          <w:rFonts w:ascii="Times New Roman" w:hAnsi="Times New Roman" w:cs="Times New Roman"/>
          <w:sz w:val="18"/>
          <w:szCs w:val="18"/>
          <w:lang w:eastAsia="en-GB"/>
        </w:rPr>
      </w:pPr>
      <w:r w:rsidRPr="00BC2D09">
        <w:rPr>
          <w:rFonts w:ascii="Times New Roman" w:hAnsi="Times New Roman" w:cs="Times New Roman"/>
          <w:b/>
          <w:bCs/>
          <w:sz w:val="18"/>
          <w:szCs w:val="18"/>
          <w:lang w:eastAsia="en-GB"/>
        </w:rPr>
        <w:lastRenderedPageBreak/>
        <w:t>Loss or Damage Caused by Third Parties</w:t>
      </w:r>
      <w:r w:rsidRPr="00BC2D09">
        <w:rPr>
          <w:rFonts w:ascii="Times New Roman" w:hAnsi="Times New Roman" w:cs="Times New Roman"/>
          <w:b/>
          <w:bCs/>
          <w:sz w:val="18"/>
          <w:szCs w:val="18"/>
          <w:lang w:eastAsia="en-GB"/>
        </w:rPr>
        <w:br/>
      </w:r>
      <w:r w:rsidRPr="00BC2D09">
        <w:rPr>
          <w:rFonts w:ascii="Times New Roman" w:hAnsi="Times New Roman" w:cs="Times New Roman"/>
          <w:sz w:val="18"/>
          <w:szCs w:val="18"/>
          <w:lang w:eastAsia="en-GB"/>
        </w:rPr>
        <w:t>10.1.     You must inform us immediately if the Equipment is stolen or damaged by a third party.</w:t>
      </w:r>
      <w:r w:rsidRPr="00BC2D09">
        <w:rPr>
          <w:rFonts w:ascii="Times New Roman" w:hAnsi="Times New Roman" w:cs="Times New Roman"/>
          <w:sz w:val="18"/>
          <w:szCs w:val="18"/>
          <w:lang w:eastAsia="en-GB"/>
        </w:rPr>
        <w:br/>
        <w:t>10.2.     You undertake to report the theft to us and to the Police, and after that to co-operate with us and with the Police so far as your help may be required. </w:t>
      </w:r>
    </w:p>
    <w:p w14:paraId="6199117C" w14:textId="77777777" w:rsidR="00CD7593" w:rsidRPr="00BC2D09" w:rsidRDefault="00CD7593" w:rsidP="00CD7593">
      <w:pPr>
        <w:pStyle w:val="ListParagraph"/>
        <w:numPr>
          <w:ilvl w:val="0"/>
          <w:numId w:val="4"/>
        </w:numPr>
        <w:spacing w:before="100" w:beforeAutospacing="1" w:after="300" w:afterAutospacing="1" w:line="240" w:lineRule="auto"/>
        <w:rPr>
          <w:rFonts w:ascii="Times New Roman" w:hAnsi="Times New Roman" w:cs="Times New Roman"/>
          <w:sz w:val="18"/>
          <w:szCs w:val="18"/>
          <w:lang w:eastAsia="en-GB"/>
        </w:rPr>
      </w:pPr>
      <w:r w:rsidRPr="00BC2D09">
        <w:rPr>
          <w:rFonts w:ascii="Times New Roman" w:hAnsi="Times New Roman" w:cs="Times New Roman"/>
          <w:b/>
          <w:bCs/>
          <w:sz w:val="18"/>
          <w:szCs w:val="18"/>
          <w:lang w:eastAsia="en-GB"/>
        </w:rPr>
        <w:t>Disclaimers and Limitation of Liability</w:t>
      </w:r>
      <w:r w:rsidRPr="00BC2D09">
        <w:rPr>
          <w:rFonts w:ascii="Times New Roman" w:hAnsi="Times New Roman" w:cs="Times New Roman"/>
          <w:b/>
          <w:bCs/>
          <w:sz w:val="18"/>
          <w:szCs w:val="18"/>
          <w:lang w:eastAsia="en-GB"/>
        </w:rPr>
        <w:br/>
      </w:r>
      <w:r w:rsidRPr="00BC2D09">
        <w:rPr>
          <w:rFonts w:ascii="Times New Roman" w:hAnsi="Times New Roman" w:cs="Times New Roman"/>
          <w:sz w:val="18"/>
          <w:szCs w:val="18"/>
          <w:lang w:eastAsia="en-GB"/>
        </w:rPr>
        <w:t xml:space="preserve">11.1.     Conditions, warranties or other terms implied by statute or common law are </w:t>
      </w:r>
      <w:proofErr w:type="gramStart"/>
      <w:r w:rsidRPr="00BC2D09">
        <w:rPr>
          <w:rFonts w:ascii="Times New Roman" w:hAnsi="Times New Roman" w:cs="Times New Roman"/>
          <w:sz w:val="18"/>
          <w:szCs w:val="18"/>
          <w:lang w:eastAsia="en-GB"/>
        </w:rPr>
        <w:t>excluded from this agreement to the fullest extent</w:t>
      </w:r>
      <w:proofErr w:type="gramEnd"/>
      <w:r w:rsidRPr="00BC2D09">
        <w:rPr>
          <w:rFonts w:ascii="Times New Roman" w:hAnsi="Times New Roman" w:cs="Times New Roman"/>
          <w:sz w:val="18"/>
          <w:szCs w:val="18"/>
          <w:lang w:eastAsia="en-GB"/>
        </w:rPr>
        <w:t xml:space="preserve"> permitted by law.</w:t>
      </w:r>
      <w:r w:rsidRPr="00BC2D09">
        <w:rPr>
          <w:rFonts w:ascii="Times New Roman" w:hAnsi="Times New Roman" w:cs="Times New Roman"/>
          <w:sz w:val="18"/>
          <w:szCs w:val="18"/>
          <w:lang w:eastAsia="en-GB"/>
        </w:rPr>
        <w:br/>
        <w:t>11.2.     We are not liable to any person in any circumstances if at any time:</w:t>
      </w:r>
      <w:r w:rsidRPr="00BC2D09">
        <w:rPr>
          <w:rFonts w:ascii="Times New Roman" w:hAnsi="Times New Roman" w:cs="Times New Roman"/>
          <w:sz w:val="18"/>
          <w:szCs w:val="18"/>
          <w:lang w:eastAsia="en-GB"/>
        </w:rPr>
        <w:br/>
        <w:t>11.2.1.  the Equipment has been damaged in any way whatever.</w:t>
      </w:r>
      <w:r w:rsidRPr="00BC2D09">
        <w:rPr>
          <w:rFonts w:ascii="Times New Roman" w:hAnsi="Times New Roman" w:cs="Times New Roman"/>
          <w:sz w:val="18"/>
          <w:szCs w:val="18"/>
          <w:lang w:eastAsia="en-GB"/>
        </w:rPr>
        <w:br/>
        <w:t>11.2.2.  the Equipment has been repaired or serviced by someone not authorised by us to provide that service.</w:t>
      </w:r>
      <w:r w:rsidRPr="00BC2D09">
        <w:rPr>
          <w:rFonts w:ascii="Times New Roman" w:hAnsi="Times New Roman" w:cs="Times New Roman"/>
          <w:sz w:val="18"/>
          <w:szCs w:val="18"/>
          <w:lang w:eastAsia="en-GB"/>
        </w:rPr>
        <w:br/>
        <w:t>11.3.     We shall not be liable to you for any loss or expense which is:</w:t>
      </w:r>
      <w:r w:rsidRPr="00BC2D09">
        <w:rPr>
          <w:rFonts w:ascii="Times New Roman" w:hAnsi="Times New Roman" w:cs="Times New Roman"/>
          <w:sz w:val="18"/>
          <w:szCs w:val="18"/>
          <w:lang w:eastAsia="en-GB"/>
        </w:rPr>
        <w:br/>
        <w:t>11.3.1.  indirect or consequential loss; or</w:t>
      </w:r>
      <w:r w:rsidRPr="00BC2D09">
        <w:rPr>
          <w:rFonts w:ascii="Times New Roman" w:hAnsi="Times New Roman" w:cs="Times New Roman"/>
          <w:sz w:val="18"/>
          <w:szCs w:val="18"/>
          <w:lang w:eastAsia="en-GB"/>
        </w:rPr>
        <w:br/>
        <w:t>11.3.2.  economic loss or other turnover, profits, business or goodwill even if such loss was reasonably foreseeable or we knew you might incur it.</w:t>
      </w:r>
      <w:r w:rsidRPr="00BC2D09">
        <w:rPr>
          <w:rFonts w:ascii="Times New Roman" w:hAnsi="Times New Roman" w:cs="Times New Roman"/>
          <w:sz w:val="18"/>
          <w:szCs w:val="18"/>
          <w:lang w:eastAsia="en-GB"/>
        </w:rPr>
        <w:br/>
        <w:t>11.4.     Except in the case of death or personal injury, our total liability, arising in any way out of this agreement, shall not exceed the total sum of our Charges.  This applies whether your case is based on contract, tort or any other basis in law. </w:t>
      </w:r>
    </w:p>
    <w:p w14:paraId="75BC9630" w14:textId="6C080815" w:rsidR="00CD7593" w:rsidRPr="00526387" w:rsidRDefault="00CD7593" w:rsidP="00B82072">
      <w:pPr>
        <w:pStyle w:val="ListParagraph"/>
        <w:numPr>
          <w:ilvl w:val="0"/>
          <w:numId w:val="4"/>
        </w:numPr>
        <w:spacing w:before="100" w:beforeAutospacing="1" w:after="300" w:afterAutospacing="1" w:line="240" w:lineRule="auto"/>
        <w:ind w:left="360"/>
        <w:rPr>
          <w:rFonts w:ascii="Times New Roman" w:hAnsi="Times New Roman" w:cs="Times New Roman"/>
          <w:sz w:val="18"/>
          <w:szCs w:val="18"/>
          <w:lang w:eastAsia="en-GB"/>
        </w:rPr>
      </w:pPr>
      <w:r w:rsidRPr="00526387">
        <w:rPr>
          <w:rFonts w:ascii="Times New Roman" w:hAnsi="Times New Roman" w:cs="Times New Roman"/>
          <w:b/>
          <w:bCs/>
          <w:sz w:val="18"/>
          <w:szCs w:val="18"/>
          <w:lang w:eastAsia="en-GB"/>
        </w:rPr>
        <w:t>Termination</w:t>
      </w:r>
      <w:r w:rsidRPr="00526387">
        <w:rPr>
          <w:rFonts w:ascii="Times New Roman" w:hAnsi="Times New Roman" w:cs="Times New Roman"/>
          <w:b/>
          <w:bCs/>
          <w:sz w:val="18"/>
          <w:szCs w:val="18"/>
          <w:lang w:eastAsia="en-GB"/>
        </w:rPr>
        <w:br/>
      </w:r>
      <w:r w:rsidRPr="00526387">
        <w:rPr>
          <w:rFonts w:ascii="Times New Roman" w:hAnsi="Times New Roman" w:cs="Times New Roman"/>
          <w:sz w:val="18"/>
          <w:szCs w:val="18"/>
          <w:lang w:eastAsia="en-GB"/>
        </w:rPr>
        <w:t>This agreement terminates on the first to happen of the following events:</w:t>
      </w:r>
      <w:r w:rsidR="00526387">
        <w:rPr>
          <w:rFonts w:ascii="Times New Roman" w:hAnsi="Times New Roman" w:cs="Times New Roman"/>
          <w:sz w:val="18"/>
          <w:szCs w:val="18"/>
          <w:lang w:eastAsia="en-GB"/>
        </w:rPr>
        <w:br/>
      </w:r>
      <w:r w:rsidRPr="00526387">
        <w:rPr>
          <w:rFonts w:ascii="Times New Roman" w:hAnsi="Times New Roman" w:cs="Times New Roman"/>
          <w:sz w:val="18"/>
          <w:szCs w:val="18"/>
          <w:lang w:eastAsia="en-GB"/>
        </w:rPr>
        <w:t>12.1.     at the expiry of a fixed Hire Period set out in the Quotation or in this agreement, or any extension of it;</w:t>
      </w:r>
      <w:r w:rsidRPr="00526387">
        <w:rPr>
          <w:rFonts w:ascii="Times New Roman" w:hAnsi="Times New Roman" w:cs="Times New Roman"/>
          <w:sz w:val="18"/>
          <w:szCs w:val="18"/>
          <w:lang w:eastAsia="en-GB"/>
        </w:rPr>
        <w:br/>
        <w:t>12.2.     if the payment of the Charge is not made in accordance with these Terms; or if the Client commits a material breach of any of these Terms and fails to remedy the breach within 14 days of being notified in writing; or the Client makes any statements or behaves in any way or requests the Hirer to undertake any actions that are discriminatory, illegal or immoral; or if the Client enters into any form of insolvency arrangement, or suspends their business.</w:t>
      </w:r>
      <w:r w:rsidRPr="00526387">
        <w:rPr>
          <w:rFonts w:ascii="Times New Roman" w:hAnsi="Times New Roman" w:cs="Times New Roman"/>
          <w:sz w:val="18"/>
          <w:szCs w:val="18"/>
          <w:lang w:eastAsia="en-GB"/>
        </w:rPr>
        <w:br/>
        <w:t>12.3.     Upon termination, the Client shall immediately pay any outstanding Charges to the Hirer. </w:t>
      </w:r>
    </w:p>
    <w:p w14:paraId="5EDAAF6A" w14:textId="77777777" w:rsidR="00CD7593" w:rsidRPr="00BC2D09" w:rsidRDefault="00CD7593" w:rsidP="00CD7593">
      <w:pPr>
        <w:pStyle w:val="ListParagraph"/>
        <w:numPr>
          <w:ilvl w:val="0"/>
          <w:numId w:val="4"/>
        </w:numPr>
        <w:spacing w:before="100" w:beforeAutospacing="1" w:after="300" w:afterAutospacing="1" w:line="240" w:lineRule="auto"/>
        <w:rPr>
          <w:rFonts w:ascii="Times New Roman" w:hAnsi="Times New Roman" w:cs="Times New Roman"/>
          <w:sz w:val="18"/>
          <w:szCs w:val="18"/>
          <w:lang w:eastAsia="en-GB"/>
        </w:rPr>
      </w:pPr>
      <w:r w:rsidRPr="00BC2D09">
        <w:rPr>
          <w:rFonts w:ascii="Times New Roman" w:hAnsi="Times New Roman" w:cs="Times New Roman"/>
          <w:b/>
          <w:bCs/>
          <w:sz w:val="18"/>
          <w:szCs w:val="18"/>
          <w:lang w:eastAsia="en-GB"/>
        </w:rPr>
        <w:t>Miscellaneous Matters</w:t>
      </w:r>
      <w:r w:rsidRPr="00BC2D09">
        <w:rPr>
          <w:rFonts w:ascii="Times New Roman" w:hAnsi="Times New Roman" w:cs="Times New Roman"/>
          <w:b/>
          <w:bCs/>
          <w:sz w:val="18"/>
          <w:szCs w:val="18"/>
          <w:lang w:eastAsia="en-GB"/>
        </w:rPr>
        <w:br/>
      </w:r>
      <w:r w:rsidRPr="00BC2D09">
        <w:rPr>
          <w:rFonts w:ascii="Times New Roman" w:hAnsi="Times New Roman" w:cs="Times New Roman"/>
          <w:sz w:val="18"/>
          <w:szCs w:val="18"/>
          <w:lang w:eastAsia="en-GB"/>
        </w:rPr>
        <w:t>13.1.     Verbal or email instructions, or the return of a ‘soft’ email signature via our software application by the Client to proceed will constitute an acceptance in full of these Terms.</w:t>
      </w:r>
      <w:r w:rsidRPr="00BC2D09">
        <w:rPr>
          <w:rFonts w:ascii="Times New Roman" w:hAnsi="Times New Roman" w:cs="Times New Roman"/>
          <w:sz w:val="18"/>
          <w:szCs w:val="18"/>
          <w:lang w:eastAsia="en-GB"/>
        </w:rPr>
        <w:br/>
        <w:t>13.2.     The Charges will be paid after invoices rendered from time to time.  Payment terms are ‘on invoice’, and payment is not deemed to have been made until the Charges have been paid in full.  If payment is not made in full and within time, the Services may be suspended and payment in advance may be required before the Services are recommenced.</w:t>
      </w:r>
      <w:r w:rsidRPr="00BC2D09">
        <w:rPr>
          <w:rFonts w:ascii="Times New Roman" w:hAnsi="Times New Roman" w:cs="Times New Roman"/>
          <w:sz w:val="18"/>
          <w:szCs w:val="18"/>
          <w:lang w:eastAsia="en-GB"/>
        </w:rPr>
        <w:br/>
        <w:t>13.3.     If payment is not made in accordance with the above clauses, the Hirer reserves the right to charge an administration fee of £50 and interest at the rate prescribed by the Late Payment of Commercial Debt (Interest) Act 1998 from the date payment was due until the date payment is made.</w:t>
      </w:r>
      <w:r w:rsidRPr="00BC2D09">
        <w:rPr>
          <w:rFonts w:ascii="Times New Roman" w:hAnsi="Times New Roman" w:cs="Times New Roman"/>
          <w:sz w:val="18"/>
          <w:szCs w:val="18"/>
          <w:lang w:eastAsia="en-GB"/>
        </w:rPr>
        <w:br/>
        <w:t xml:space="preserve">13.4.     Each party will keep the confidential information of the other party and any third party confidential and </w:t>
      </w:r>
      <w:proofErr w:type="gramStart"/>
      <w:r w:rsidRPr="00BC2D09">
        <w:rPr>
          <w:rFonts w:ascii="Times New Roman" w:hAnsi="Times New Roman" w:cs="Times New Roman"/>
          <w:sz w:val="18"/>
          <w:szCs w:val="18"/>
          <w:lang w:eastAsia="en-GB"/>
        </w:rPr>
        <w:t>secret, and</w:t>
      </w:r>
      <w:proofErr w:type="gramEnd"/>
      <w:r w:rsidRPr="00BC2D09">
        <w:rPr>
          <w:rFonts w:ascii="Times New Roman" w:hAnsi="Times New Roman" w:cs="Times New Roman"/>
          <w:sz w:val="18"/>
          <w:szCs w:val="18"/>
          <w:lang w:eastAsia="en-GB"/>
        </w:rPr>
        <w:t xml:space="preserve"> only use it for the purposes of supplying the Services or making proper use of the Services.  Each party recognises and accepts its obligations with </w:t>
      </w:r>
      <w:proofErr w:type="gramStart"/>
      <w:r w:rsidRPr="00BC2D09">
        <w:rPr>
          <w:rFonts w:ascii="Times New Roman" w:hAnsi="Times New Roman" w:cs="Times New Roman"/>
          <w:sz w:val="18"/>
          <w:szCs w:val="18"/>
          <w:lang w:eastAsia="en-GB"/>
        </w:rPr>
        <w:t>the regard</w:t>
      </w:r>
      <w:proofErr w:type="gramEnd"/>
      <w:r w:rsidRPr="00BC2D09">
        <w:rPr>
          <w:rFonts w:ascii="Times New Roman" w:hAnsi="Times New Roman" w:cs="Times New Roman"/>
          <w:sz w:val="18"/>
          <w:szCs w:val="18"/>
          <w:lang w:eastAsia="en-GB"/>
        </w:rPr>
        <w:t xml:space="preserve"> to the control and processing of personal data under the current data protection legislation and regulations.  For more information on this, please see our Privacy Notice on our website </w:t>
      </w:r>
      <w:hyperlink r:id="rId8" w:history="1">
        <w:r w:rsidRPr="00BC2D09">
          <w:rPr>
            <w:rStyle w:val="Hyperlink"/>
            <w:rFonts w:ascii="Times New Roman" w:hAnsi="Times New Roman" w:cs="Times New Roman"/>
            <w:sz w:val="18"/>
            <w:szCs w:val="18"/>
            <w:lang w:eastAsia="en-GB"/>
          </w:rPr>
          <w:t>https://www.glamourpussweddings.com/privacy</w:t>
        </w:r>
      </w:hyperlink>
      <w:r w:rsidRPr="00BC2D09">
        <w:rPr>
          <w:rStyle w:val="Hyperlink"/>
          <w:rFonts w:ascii="Times New Roman" w:hAnsi="Times New Roman" w:cs="Times New Roman"/>
          <w:sz w:val="18"/>
          <w:szCs w:val="18"/>
          <w:lang w:eastAsia="en-GB"/>
        </w:rPr>
        <w:br/>
      </w:r>
      <w:r w:rsidRPr="00BC2D09">
        <w:rPr>
          <w:rFonts w:ascii="Times New Roman" w:hAnsi="Times New Roman" w:cs="Times New Roman"/>
          <w:sz w:val="18"/>
          <w:szCs w:val="18"/>
          <w:lang w:eastAsia="en-GB"/>
        </w:rPr>
        <w:t>13.5.     The Client grants to the Hirer, consent to use any work including photographs created as part of the Services to show off their services and designs, together with the right to display images as part of their portfolio and to write about the Services on websites, and in their marketing materials.  If the Client does not wish to grant this consent, they must confirm this in writing within 7 days of entering into this agreement.</w:t>
      </w:r>
      <w:r w:rsidRPr="00BC2D09">
        <w:rPr>
          <w:rFonts w:ascii="Times New Roman" w:hAnsi="Times New Roman" w:cs="Times New Roman"/>
          <w:sz w:val="18"/>
          <w:szCs w:val="18"/>
          <w:lang w:eastAsia="en-GB"/>
        </w:rPr>
        <w:br/>
        <w:t>13.6.     Nothing in the Terms is intended to create a partnership or joint venture between the Hirer and the Client, and no party has the right to act as agent for the other or to bind the other party in any way.</w:t>
      </w:r>
      <w:r w:rsidRPr="00BC2D09">
        <w:rPr>
          <w:rFonts w:ascii="Times New Roman" w:hAnsi="Times New Roman" w:cs="Times New Roman"/>
          <w:sz w:val="18"/>
          <w:szCs w:val="18"/>
          <w:lang w:eastAsia="en-GB"/>
        </w:rPr>
        <w:br/>
        <w:t>13.7.     Variations to the Services, may only be agreed in writing.  Services outside the scope of the Quotation will attract additional charges.  Any change of date or postponement of the Event will be agreed subject to our availability or will be deemed a cancellation by you and our cancellation terms shall apply unless we agree otherwise in writing.</w:t>
      </w:r>
      <w:r w:rsidRPr="00BC2D09">
        <w:rPr>
          <w:rFonts w:ascii="Times New Roman" w:hAnsi="Times New Roman" w:cs="Times New Roman"/>
          <w:sz w:val="18"/>
          <w:szCs w:val="18"/>
          <w:lang w:eastAsia="en-GB"/>
        </w:rPr>
        <w:br/>
        <w:t xml:space="preserve">13.8.     Following the conclusion of the Services, the Hirer may wish to contact the Client to request testimonials, recommendations or feedback on the Services.  By </w:t>
      </w:r>
      <w:proofErr w:type="gramStart"/>
      <w:r w:rsidRPr="00BC2D09">
        <w:rPr>
          <w:rFonts w:ascii="Times New Roman" w:hAnsi="Times New Roman" w:cs="Times New Roman"/>
          <w:sz w:val="18"/>
          <w:szCs w:val="18"/>
          <w:lang w:eastAsia="en-GB"/>
        </w:rPr>
        <w:t>agreeing</w:t>
      </w:r>
      <w:proofErr w:type="gramEnd"/>
      <w:r w:rsidRPr="00BC2D09">
        <w:rPr>
          <w:rFonts w:ascii="Times New Roman" w:hAnsi="Times New Roman" w:cs="Times New Roman"/>
          <w:sz w:val="18"/>
          <w:szCs w:val="18"/>
          <w:lang w:eastAsia="en-GB"/>
        </w:rPr>
        <w:t xml:space="preserve"> the Terms, the Client is consenting to that contact by the Hirer after the conclusion of the Services.</w:t>
      </w:r>
      <w:r w:rsidRPr="00BC2D09">
        <w:rPr>
          <w:rFonts w:ascii="Times New Roman" w:hAnsi="Times New Roman" w:cs="Times New Roman"/>
          <w:sz w:val="18"/>
          <w:szCs w:val="18"/>
          <w:lang w:eastAsia="en-GB"/>
        </w:rPr>
        <w:br/>
        <w:t>13.9.     In the event of a dispute between the parties to this agreement, then they undertake to attempt to settle the dispute by engaging in good faith with the other in a process of mediation before commencing arbitration or litigation.</w:t>
      </w:r>
      <w:r w:rsidRPr="00BC2D09">
        <w:rPr>
          <w:rFonts w:ascii="Times New Roman" w:hAnsi="Times New Roman" w:cs="Times New Roman"/>
          <w:sz w:val="18"/>
          <w:szCs w:val="18"/>
          <w:lang w:eastAsia="en-GB"/>
        </w:rPr>
        <w:br/>
        <w:t xml:space="preserve">13.10.1 If the Hirer is limited or hindered from providing any facility or services or goods booked by the Client due to circumstances beyond its control </w:t>
      </w:r>
      <w:proofErr w:type="spellStart"/>
      <w:r w:rsidRPr="00BC2D09">
        <w:rPr>
          <w:rFonts w:ascii="Times New Roman" w:hAnsi="Times New Roman" w:cs="Times New Roman"/>
          <w:sz w:val="18"/>
          <w:szCs w:val="18"/>
          <w:lang w:eastAsia="en-GB"/>
        </w:rPr>
        <w:t>eg</w:t>
      </w:r>
      <w:proofErr w:type="spellEnd"/>
      <w:r w:rsidRPr="00BC2D09">
        <w:rPr>
          <w:rFonts w:ascii="Times New Roman" w:hAnsi="Times New Roman" w:cs="Times New Roman"/>
          <w:sz w:val="18"/>
          <w:szCs w:val="18"/>
          <w:lang w:eastAsia="en-GB"/>
        </w:rPr>
        <w:t>: Government intervention, Acts of God, civil disturbance, war, national or local disaster, strikes, labour disputes, epidemic or pandemic, we will discuss our proposed steps to minimise the impact of this on the Event and your options with you. These options will differ on a case-by-case basis depending on the nature of the Assignment. We will offer an alternative date for the delivery of the Assignment and the Event if the circumstances beyond our control prevent the Event progressing.</w:t>
      </w:r>
      <w:r w:rsidRPr="00BC2D09">
        <w:rPr>
          <w:rFonts w:ascii="Times New Roman" w:hAnsi="Times New Roman" w:cs="Times New Roman"/>
          <w:sz w:val="18"/>
          <w:szCs w:val="18"/>
          <w:lang w:eastAsia="en-GB"/>
        </w:rPr>
        <w:br/>
        <w:t xml:space="preserve">13.10.2 If the Hirer is limited or hindered from providing any Goods or Services booked by the Client due to circumstances beyond its control </w:t>
      </w:r>
      <w:proofErr w:type="spellStart"/>
      <w:r w:rsidRPr="00BC2D09">
        <w:rPr>
          <w:rFonts w:ascii="Times New Roman" w:hAnsi="Times New Roman" w:cs="Times New Roman"/>
          <w:sz w:val="18"/>
          <w:szCs w:val="18"/>
          <w:lang w:eastAsia="en-GB"/>
        </w:rPr>
        <w:t>eg.</w:t>
      </w:r>
      <w:proofErr w:type="spellEnd"/>
      <w:r w:rsidRPr="00BC2D09">
        <w:rPr>
          <w:rFonts w:ascii="Times New Roman" w:hAnsi="Times New Roman" w:cs="Times New Roman"/>
          <w:sz w:val="18"/>
          <w:szCs w:val="18"/>
          <w:lang w:eastAsia="en-GB"/>
        </w:rPr>
        <w:t xml:space="preserve"> government intervention, Acts of God, civil disturbance, war, national or local disaster, strikes, labour disputes, epidemic or pandemic, then the liability of the Hirer to the Client shall not exceed the amount paid by the Client for the Services. The Deposit shall be non-refundable, (</w:t>
      </w:r>
      <w:proofErr w:type="gramStart"/>
      <w:r w:rsidRPr="00BC2D09">
        <w:rPr>
          <w:rFonts w:ascii="Times New Roman" w:hAnsi="Times New Roman" w:cs="Times New Roman"/>
          <w:sz w:val="18"/>
          <w:szCs w:val="18"/>
          <w:lang w:eastAsia="en-GB"/>
        </w:rPr>
        <w:t>being an approximation of</w:t>
      </w:r>
      <w:proofErr w:type="gramEnd"/>
      <w:r w:rsidRPr="00BC2D09">
        <w:rPr>
          <w:rFonts w:ascii="Times New Roman" w:hAnsi="Times New Roman" w:cs="Times New Roman"/>
          <w:sz w:val="18"/>
          <w:szCs w:val="18"/>
          <w:lang w:eastAsia="en-GB"/>
        </w:rPr>
        <w:t xml:space="preserve"> the value of Services already rendered) and the Hirer shall (where the value of the Services already delivered to the Client is greater than the value of the Deposit) be entitled to be paid additionally for all Services delivered to the Client up to that point. The Hirer shall not be liable for any additional losses incurred by the Client in such circumstances.</w:t>
      </w:r>
      <w:r w:rsidRPr="00BC2D09">
        <w:rPr>
          <w:rFonts w:ascii="Times New Roman" w:hAnsi="Times New Roman" w:cs="Times New Roman"/>
          <w:sz w:val="18"/>
          <w:szCs w:val="18"/>
          <w:lang w:eastAsia="en-GB"/>
        </w:rPr>
        <w:br/>
        <w:t>13.11.   The validity, construction and performance of this agreement shall be governed by the laws of England and Wales.</w:t>
      </w:r>
    </w:p>
    <w:p w14:paraId="068858A4" w14:textId="77777777" w:rsidR="00CD7593" w:rsidRPr="00BC2D09" w:rsidRDefault="00CD7593" w:rsidP="00CD7593">
      <w:pPr>
        <w:spacing w:after="0" w:line="240" w:lineRule="auto"/>
        <w:rPr>
          <w:rFonts w:ascii="Times New Roman" w:hAnsi="Times New Roman" w:cs="Times New Roman"/>
          <w:sz w:val="18"/>
          <w:szCs w:val="18"/>
          <w:lang w:eastAsia="en-GB"/>
        </w:rPr>
      </w:pPr>
      <w:r w:rsidRPr="00BC2D09">
        <w:rPr>
          <w:rFonts w:ascii="Times New Roman" w:hAnsi="Times New Roman" w:cs="Times New Roman"/>
          <w:sz w:val="18"/>
          <w:szCs w:val="18"/>
          <w:lang w:eastAsia="en-GB"/>
        </w:rPr>
        <w:t>Hire Conditions</w:t>
      </w:r>
    </w:p>
    <w:p w14:paraId="37BD4AF8" w14:textId="77777777" w:rsidR="00CD7593" w:rsidRPr="00BC2D09" w:rsidRDefault="00CD7593" w:rsidP="00CD7593">
      <w:pPr>
        <w:spacing w:after="300" w:line="240" w:lineRule="auto"/>
        <w:rPr>
          <w:rFonts w:ascii="Times New Roman" w:hAnsi="Times New Roman" w:cs="Times New Roman"/>
          <w:sz w:val="18"/>
          <w:szCs w:val="18"/>
          <w:lang w:eastAsia="en-GB"/>
        </w:rPr>
      </w:pPr>
      <w:r w:rsidRPr="00BC2D09">
        <w:rPr>
          <w:rFonts w:ascii="Times New Roman" w:hAnsi="Times New Roman" w:cs="Times New Roman"/>
          <w:b/>
          <w:bCs/>
          <w:sz w:val="18"/>
          <w:szCs w:val="18"/>
          <w:u w:val="single"/>
          <w:lang w:eastAsia="en-GB"/>
        </w:rPr>
        <w:t>March 2023</w:t>
      </w:r>
    </w:p>
    <w:p w14:paraId="7898DAB1" w14:textId="1EA76824" w:rsidR="002F4B36" w:rsidRPr="00BC2D09" w:rsidRDefault="002F4B36" w:rsidP="00CD7593">
      <w:pPr>
        <w:spacing w:after="300" w:line="240" w:lineRule="auto"/>
        <w:rPr>
          <w:rFonts w:ascii="Arial" w:hAnsi="Arial" w:cs="Arial"/>
          <w:color w:val="333333"/>
          <w:sz w:val="12"/>
          <w:szCs w:val="14"/>
        </w:rPr>
      </w:pPr>
    </w:p>
    <w:sectPr w:rsidR="002F4B36" w:rsidRPr="00BC2D09" w:rsidSect="004A6AAC">
      <w:headerReference w:type="default" r:id="rId9"/>
      <w:pgSz w:w="11906" w:h="16838" w:code="9"/>
      <w:pgMar w:top="720" w:right="720" w:bottom="720" w:left="720" w:header="6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0A1D4" w14:textId="77777777" w:rsidR="00E06325" w:rsidRDefault="00E06325">
      <w:pPr>
        <w:spacing w:after="0" w:line="240" w:lineRule="auto"/>
      </w:pPr>
      <w:r>
        <w:separator/>
      </w:r>
    </w:p>
  </w:endnote>
  <w:endnote w:type="continuationSeparator" w:id="0">
    <w:p w14:paraId="69D1CEBE" w14:textId="77777777" w:rsidR="00E06325" w:rsidRDefault="00E0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lacksword">
    <w:panose1 w:val="00000000000000000000"/>
    <w:charset w:val="00"/>
    <w:family w:val="modern"/>
    <w:notTrueType/>
    <w:pitch w:val="variable"/>
    <w:sig w:usb0="80000027" w:usb1="0000000A"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Futura Bk BT">
    <w:panose1 w:val="020B0602020204020303"/>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4CFB4" w14:textId="77777777" w:rsidR="00E06325" w:rsidRDefault="00E06325">
      <w:pPr>
        <w:spacing w:after="0" w:line="240" w:lineRule="auto"/>
      </w:pPr>
      <w:r>
        <w:separator/>
      </w:r>
    </w:p>
  </w:footnote>
  <w:footnote w:type="continuationSeparator" w:id="0">
    <w:p w14:paraId="7B2D8D88" w14:textId="77777777" w:rsidR="00E06325" w:rsidRDefault="00E06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5F0EA" w14:textId="43BCAEBD" w:rsidR="00704A69" w:rsidRDefault="00704A69" w:rsidP="007220D9">
    <w:pPr>
      <w:pStyle w:val="Footer"/>
      <w:spacing w:after="0"/>
      <w:ind w:left="4487"/>
      <w:jc w:val="right"/>
      <w:rPr>
        <w:rFonts w:ascii="Futura Bk BT" w:hAnsi="Futura Bk BT"/>
        <w:sz w:val="18"/>
        <w:szCs w:val="18"/>
      </w:rPr>
    </w:pPr>
    <w:r w:rsidRPr="007220D9">
      <w:rPr>
        <w:rFonts w:ascii="Blacksword" w:hAnsi="Blacksword" w:cs="Bernard MT Condensed"/>
        <w:noProof/>
        <w:color w:val="000000"/>
        <w:sz w:val="32"/>
        <w:szCs w:val="32"/>
        <w:lang w:val="en-GB"/>
      </w:rPr>
      <w:drawing>
        <wp:anchor distT="0" distB="0" distL="114300" distR="114300" simplePos="0" relativeHeight="251659776" behindDoc="1" locked="0" layoutInCell="1" allowOverlap="1" wp14:anchorId="57DAFC5A" wp14:editId="49897483">
          <wp:simplePos x="0" y="0"/>
          <wp:positionH relativeFrom="column">
            <wp:posOffset>-167005</wp:posOffset>
          </wp:positionH>
          <wp:positionV relativeFrom="paragraph">
            <wp:posOffset>-323850</wp:posOffset>
          </wp:positionV>
          <wp:extent cx="2833370" cy="1026795"/>
          <wp:effectExtent l="0" t="0" r="0" b="0"/>
          <wp:wrapNone/>
          <wp:docPr id="1137602128" name="Picture 2" descr="A logo for a wedding ven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602128" name="Picture 2" descr="A logo for a wedding venue&#10;&#10;AI-generated content may be incorrect."/>
                  <pic:cNvPicPr/>
                </pic:nvPicPr>
                <pic:blipFill>
                  <a:blip r:embed="rId1"/>
                  <a:stretch>
                    <a:fillRect/>
                  </a:stretch>
                </pic:blipFill>
                <pic:spPr>
                  <a:xfrm>
                    <a:off x="0" y="0"/>
                    <a:ext cx="2833370" cy="1026795"/>
                  </a:xfrm>
                  <a:prstGeom prst="rect">
                    <a:avLst/>
                  </a:prstGeom>
                </pic:spPr>
              </pic:pic>
            </a:graphicData>
          </a:graphic>
          <wp14:sizeRelH relativeFrom="page">
            <wp14:pctWidth>0</wp14:pctWidth>
          </wp14:sizeRelH>
          <wp14:sizeRelV relativeFrom="page">
            <wp14:pctHeight>0</wp14:pctHeight>
          </wp14:sizeRelV>
        </wp:anchor>
      </w:drawing>
    </w:r>
    <w:r w:rsidR="007220D9" w:rsidRPr="000A1723">
      <w:rPr>
        <w:rFonts w:ascii="Futura Bk BT" w:hAnsi="Futura Bk BT" w:cs="Bernard MT Condensed"/>
        <w:sz w:val="18"/>
        <w:szCs w:val="18"/>
        <w:lang w:val="en-GB"/>
      </w:rPr>
      <w:t xml:space="preserve"> </w:t>
    </w:r>
    <w:r w:rsidR="00B53C1D" w:rsidRPr="000A1723">
      <w:rPr>
        <w:rFonts w:ascii="Futura Bk BT" w:hAnsi="Futura Bk BT" w:cs="Bernard MT Condensed"/>
        <w:sz w:val="18"/>
        <w:szCs w:val="18"/>
        <w:lang w:val="en-GB"/>
      </w:rPr>
      <w:t xml:space="preserve">Telephone: </w:t>
    </w:r>
    <w:r w:rsidR="007C2468">
      <w:rPr>
        <w:rFonts w:ascii="Futura Bk BT" w:hAnsi="Futura Bk BT" w:cs="Bernard MT Condensed"/>
        <w:sz w:val="18"/>
        <w:szCs w:val="18"/>
        <w:lang w:val="en-GB"/>
      </w:rPr>
      <w:t>07793600043</w:t>
    </w:r>
    <w:r w:rsidR="00B53C1D" w:rsidRPr="000A1723">
      <w:rPr>
        <w:rFonts w:ascii="Futura Bk BT" w:hAnsi="Futura Bk BT" w:cs="Bernard MT Condensed"/>
        <w:sz w:val="18"/>
        <w:szCs w:val="18"/>
        <w:lang w:val="en-GB"/>
      </w:rPr>
      <w:t xml:space="preserve"> </w:t>
    </w:r>
    <w:r w:rsidR="00B53C1D" w:rsidRPr="000A1723">
      <w:rPr>
        <w:rFonts w:ascii="Futura Bk BT" w:hAnsi="Futura Bk BT" w:cs="Bernard MT Condensed"/>
        <w:sz w:val="18"/>
        <w:szCs w:val="18"/>
        <w:lang w:val="en-GB"/>
      </w:rPr>
      <w:br/>
      <w:t xml:space="preserve">Email: </w:t>
    </w:r>
    <w:hyperlink r:id="rId2" w:history="1">
      <w:r w:rsidR="00B53C1D" w:rsidRPr="000A1723">
        <w:rPr>
          <w:rFonts w:ascii="Futura Bk BT" w:hAnsi="Futura Bk BT"/>
          <w:sz w:val="18"/>
          <w:szCs w:val="18"/>
          <w:lang w:val="en-GB"/>
        </w:rPr>
        <w:t>enquiry@glamourpussweddings.com</w:t>
      </w:r>
    </w:hyperlink>
  </w:p>
  <w:p w14:paraId="7898DABF" w14:textId="76F55EB6" w:rsidR="00B53C1D" w:rsidRPr="004A6AAC" w:rsidRDefault="007220D9" w:rsidP="004A6AAC">
    <w:pPr>
      <w:pStyle w:val="Footer"/>
      <w:spacing w:after="0"/>
      <w:jc w:val="right"/>
      <w:rPr>
        <w:sz w:val="20"/>
        <w:szCs w:val="20"/>
        <w:lang w:val="en-GB"/>
      </w:rPr>
    </w:pPr>
    <w:r>
      <w:rPr>
        <w:rFonts w:ascii="Futura Bk BT" w:hAnsi="Futura Bk BT"/>
        <w:sz w:val="18"/>
        <w:szCs w:val="18"/>
      </w:rPr>
      <w:t xml:space="preserve">                       </w:t>
    </w:r>
    <w:r w:rsidR="00704A69">
      <w:rPr>
        <w:rFonts w:ascii="Futura Bk BT" w:hAnsi="Futura Bk BT"/>
        <w:sz w:val="18"/>
        <w:szCs w:val="18"/>
      </w:rPr>
      <w:t>www.glamourpussweddings.com</w:t>
    </w:r>
    <w:r w:rsidR="00B53C1D">
      <w:rPr>
        <w:rFonts w:ascii="Bernard MT Condensed" w:hAnsi="Bernard MT Condensed" w:cs="Bernard MT Condensed"/>
        <w:sz w:val="20"/>
        <w:szCs w:val="20"/>
        <w:lang w:val="en-G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66E26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8563614" o:spid="_x0000_i1025" type="#_x0000_t75" style="width:15.75pt;height:15.75pt;visibility:visible;mso-wrap-style:square">
            <v:imagedata r:id="rId1" o:title=""/>
          </v:shape>
        </w:pict>
      </mc:Choice>
      <mc:Fallback>
        <w:drawing>
          <wp:inline distT="0" distB="0" distL="0" distR="0" wp14:anchorId="15A23BD5" wp14:editId="15A23BD6">
            <wp:extent cx="200025" cy="200025"/>
            <wp:effectExtent l="0" t="0" r="0" b="0"/>
            <wp:docPr id="888563614" name="Picture 888563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mc:Fallback>
    </mc:AlternateContent>
  </w:numPicBullet>
  <w:abstractNum w:abstractNumId="0" w15:restartNumberingAfterBreak="0">
    <w:nsid w:val="1A95051C"/>
    <w:multiLevelType w:val="multilevel"/>
    <w:tmpl w:val="55ECA1B2"/>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417B7E"/>
    <w:multiLevelType w:val="hybridMultilevel"/>
    <w:tmpl w:val="49F46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CA12D0"/>
    <w:multiLevelType w:val="hybridMultilevel"/>
    <w:tmpl w:val="917607C4"/>
    <w:lvl w:ilvl="0" w:tplc="59E4036A">
      <w:start w:val="1"/>
      <w:numFmt w:val="bullet"/>
      <w:lvlText w:val=""/>
      <w:lvlPicBulletId w:val="0"/>
      <w:lvlJc w:val="left"/>
      <w:pPr>
        <w:tabs>
          <w:tab w:val="num" w:pos="720"/>
        </w:tabs>
        <w:ind w:left="720" w:hanging="360"/>
      </w:pPr>
      <w:rPr>
        <w:rFonts w:ascii="Symbol" w:hAnsi="Symbol" w:hint="default"/>
      </w:rPr>
    </w:lvl>
    <w:lvl w:ilvl="1" w:tplc="396C5D1C" w:tentative="1">
      <w:start w:val="1"/>
      <w:numFmt w:val="bullet"/>
      <w:lvlText w:val=""/>
      <w:lvlJc w:val="left"/>
      <w:pPr>
        <w:tabs>
          <w:tab w:val="num" w:pos="1440"/>
        </w:tabs>
        <w:ind w:left="1440" w:hanging="360"/>
      </w:pPr>
      <w:rPr>
        <w:rFonts w:ascii="Symbol" w:hAnsi="Symbol" w:hint="default"/>
      </w:rPr>
    </w:lvl>
    <w:lvl w:ilvl="2" w:tplc="7E1455BE" w:tentative="1">
      <w:start w:val="1"/>
      <w:numFmt w:val="bullet"/>
      <w:lvlText w:val=""/>
      <w:lvlJc w:val="left"/>
      <w:pPr>
        <w:tabs>
          <w:tab w:val="num" w:pos="2160"/>
        </w:tabs>
        <w:ind w:left="2160" w:hanging="360"/>
      </w:pPr>
      <w:rPr>
        <w:rFonts w:ascii="Symbol" w:hAnsi="Symbol" w:hint="default"/>
      </w:rPr>
    </w:lvl>
    <w:lvl w:ilvl="3" w:tplc="CF044FFA" w:tentative="1">
      <w:start w:val="1"/>
      <w:numFmt w:val="bullet"/>
      <w:lvlText w:val=""/>
      <w:lvlJc w:val="left"/>
      <w:pPr>
        <w:tabs>
          <w:tab w:val="num" w:pos="2880"/>
        </w:tabs>
        <w:ind w:left="2880" w:hanging="360"/>
      </w:pPr>
      <w:rPr>
        <w:rFonts w:ascii="Symbol" w:hAnsi="Symbol" w:hint="default"/>
      </w:rPr>
    </w:lvl>
    <w:lvl w:ilvl="4" w:tplc="A1CEFCBA" w:tentative="1">
      <w:start w:val="1"/>
      <w:numFmt w:val="bullet"/>
      <w:lvlText w:val=""/>
      <w:lvlJc w:val="left"/>
      <w:pPr>
        <w:tabs>
          <w:tab w:val="num" w:pos="3600"/>
        </w:tabs>
        <w:ind w:left="3600" w:hanging="360"/>
      </w:pPr>
      <w:rPr>
        <w:rFonts w:ascii="Symbol" w:hAnsi="Symbol" w:hint="default"/>
      </w:rPr>
    </w:lvl>
    <w:lvl w:ilvl="5" w:tplc="32D2F2AC" w:tentative="1">
      <w:start w:val="1"/>
      <w:numFmt w:val="bullet"/>
      <w:lvlText w:val=""/>
      <w:lvlJc w:val="left"/>
      <w:pPr>
        <w:tabs>
          <w:tab w:val="num" w:pos="4320"/>
        </w:tabs>
        <w:ind w:left="4320" w:hanging="360"/>
      </w:pPr>
      <w:rPr>
        <w:rFonts w:ascii="Symbol" w:hAnsi="Symbol" w:hint="default"/>
      </w:rPr>
    </w:lvl>
    <w:lvl w:ilvl="6" w:tplc="5A086912" w:tentative="1">
      <w:start w:val="1"/>
      <w:numFmt w:val="bullet"/>
      <w:lvlText w:val=""/>
      <w:lvlJc w:val="left"/>
      <w:pPr>
        <w:tabs>
          <w:tab w:val="num" w:pos="5040"/>
        </w:tabs>
        <w:ind w:left="5040" w:hanging="360"/>
      </w:pPr>
      <w:rPr>
        <w:rFonts w:ascii="Symbol" w:hAnsi="Symbol" w:hint="default"/>
      </w:rPr>
    </w:lvl>
    <w:lvl w:ilvl="7" w:tplc="4342D1D8" w:tentative="1">
      <w:start w:val="1"/>
      <w:numFmt w:val="bullet"/>
      <w:lvlText w:val=""/>
      <w:lvlJc w:val="left"/>
      <w:pPr>
        <w:tabs>
          <w:tab w:val="num" w:pos="5760"/>
        </w:tabs>
        <w:ind w:left="5760" w:hanging="360"/>
      </w:pPr>
      <w:rPr>
        <w:rFonts w:ascii="Symbol" w:hAnsi="Symbol" w:hint="default"/>
      </w:rPr>
    </w:lvl>
    <w:lvl w:ilvl="8" w:tplc="F8DE05E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89D643E"/>
    <w:multiLevelType w:val="hybridMultilevel"/>
    <w:tmpl w:val="ED4C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1909140">
    <w:abstractNumId w:val="3"/>
  </w:num>
  <w:num w:numId="2" w16cid:durableId="1493058714">
    <w:abstractNumId w:val="1"/>
  </w:num>
  <w:num w:numId="3" w16cid:durableId="673075153">
    <w:abstractNumId w:val="2"/>
  </w:num>
  <w:num w:numId="4" w16cid:durableId="102463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45"/>
    <w:rsid w:val="00040605"/>
    <w:rsid w:val="00060848"/>
    <w:rsid w:val="000676C6"/>
    <w:rsid w:val="000723B9"/>
    <w:rsid w:val="00082C3A"/>
    <w:rsid w:val="000851E5"/>
    <w:rsid w:val="000962DE"/>
    <w:rsid w:val="000A1723"/>
    <w:rsid w:val="000A238F"/>
    <w:rsid w:val="000B0A7D"/>
    <w:rsid w:val="000B5332"/>
    <w:rsid w:val="000E5CD7"/>
    <w:rsid w:val="000E6644"/>
    <w:rsid w:val="000F16AA"/>
    <w:rsid w:val="00102935"/>
    <w:rsid w:val="00110451"/>
    <w:rsid w:val="0011784B"/>
    <w:rsid w:val="00125AB6"/>
    <w:rsid w:val="001260B9"/>
    <w:rsid w:val="00133C72"/>
    <w:rsid w:val="00144900"/>
    <w:rsid w:val="00147511"/>
    <w:rsid w:val="00154D1E"/>
    <w:rsid w:val="001644F5"/>
    <w:rsid w:val="00176F5A"/>
    <w:rsid w:val="001A3AA2"/>
    <w:rsid w:val="001C7A97"/>
    <w:rsid w:val="001F3D2C"/>
    <w:rsid w:val="00220E68"/>
    <w:rsid w:val="00233CBB"/>
    <w:rsid w:val="002654BD"/>
    <w:rsid w:val="00285359"/>
    <w:rsid w:val="0029774B"/>
    <w:rsid w:val="002B3097"/>
    <w:rsid w:val="002D0EDB"/>
    <w:rsid w:val="002D619E"/>
    <w:rsid w:val="002F4B36"/>
    <w:rsid w:val="002F4BAA"/>
    <w:rsid w:val="002F5904"/>
    <w:rsid w:val="003053AF"/>
    <w:rsid w:val="00320487"/>
    <w:rsid w:val="00341772"/>
    <w:rsid w:val="00362CD8"/>
    <w:rsid w:val="00367116"/>
    <w:rsid w:val="0036752F"/>
    <w:rsid w:val="0037421D"/>
    <w:rsid w:val="0038133B"/>
    <w:rsid w:val="00381D9B"/>
    <w:rsid w:val="00383406"/>
    <w:rsid w:val="00385C40"/>
    <w:rsid w:val="003A4157"/>
    <w:rsid w:val="003D3E42"/>
    <w:rsid w:val="003E4C5A"/>
    <w:rsid w:val="003E7FBF"/>
    <w:rsid w:val="003F28D1"/>
    <w:rsid w:val="004056BE"/>
    <w:rsid w:val="00432B03"/>
    <w:rsid w:val="00453319"/>
    <w:rsid w:val="00461A48"/>
    <w:rsid w:val="0047253A"/>
    <w:rsid w:val="00481DB1"/>
    <w:rsid w:val="0049550B"/>
    <w:rsid w:val="004A432D"/>
    <w:rsid w:val="004A4E98"/>
    <w:rsid w:val="004A5A6B"/>
    <w:rsid w:val="004A6AAC"/>
    <w:rsid w:val="004C7FEE"/>
    <w:rsid w:val="004F099D"/>
    <w:rsid w:val="004F6448"/>
    <w:rsid w:val="00506FC7"/>
    <w:rsid w:val="005070F8"/>
    <w:rsid w:val="005171E5"/>
    <w:rsid w:val="00526145"/>
    <w:rsid w:val="00526387"/>
    <w:rsid w:val="00535814"/>
    <w:rsid w:val="00535E8D"/>
    <w:rsid w:val="00546D04"/>
    <w:rsid w:val="00577203"/>
    <w:rsid w:val="005812E5"/>
    <w:rsid w:val="005A391F"/>
    <w:rsid w:val="005D441D"/>
    <w:rsid w:val="005F4312"/>
    <w:rsid w:val="006052F7"/>
    <w:rsid w:val="0060677E"/>
    <w:rsid w:val="00607469"/>
    <w:rsid w:val="00613440"/>
    <w:rsid w:val="006210AB"/>
    <w:rsid w:val="00621F63"/>
    <w:rsid w:val="00624EFE"/>
    <w:rsid w:val="00625248"/>
    <w:rsid w:val="00627026"/>
    <w:rsid w:val="006A487D"/>
    <w:rsid w:val="006C2BB1"/>
    <w:rsid w:val="006C403F"/>
    <w:rsid w:val="006D0C74"/>
    <w:rsid w:val="006F385C"/>
    <w:rsid w:val="00704A69"/>
    <w:rsid w:val="007104EC"/>
    <w:rsid w:val="00714F5F"/>
    <w:rsid w:val="007220D9"/>
    <w:rsid w:val="0073385B"/>
    <w:rsid w:val="007459CD"/>
    <w:rsid w:val="007515FB"/>
    <w:rsid w:val="00766288"/>
    <w:rsid w:val="00771FBF"/>
    <w:rsid w:val="00777262"/>
    <w:rsid w:val="007A6170"/>
    <w:rsid w:val="007C2468"/>
    <w:rsid w:val="007D14E5"/>
    <w:rsid w:val="00861235"/>
    <w:rsid w:val="00864317"/>
    <w:rsid w:val="0086720E"/>
    <w:rsid w:val="0087173A"/>
    <w:rsid w:val="008807F9"/>
    <w:rsid w:val="00903F08"/>
    <w:rsid w:val="00906ECA"/>
    <w:rsid w:val="00956D7A"/>
    <w:rsid w:val="009739A6"/>
    <w:rsid w:val="00976CC0"/>
    <w:rsid w:val="00A03F59"/>
    <w:rsid w:val="00A10B18"/>
    <w:rsid w:val="00A330CD"/>
    <w:rsid w:val="00A8175F"/>
    <w:rsid w:val="00A81AFF"/>
    <w:rsid w:val="00A914F7"/>
    <w:rsid w:val="00A91FFB"/>
    <w:rsid w:val="00AA6940"/>
    <w:rsid w:val="00AD3E16"/>
    <w:rsid w:val="00AF230E"/>
    <w:rsid w:val="00AF313F"/>
    <w:rsid w:val="00B03F16"/>
    <w:rsid w:val="00B53C1D"/>
    <w:rsid w:val="00BC2D09"/>
    <w:rsid w:val="00BC7F3E"/>
    <w:rsid w:val="00BD2C49"/>
    <w:rsid w:val="00BE1366"/>
    <w:rsid w:val="00C05111"/>
    <w:rsid w:val="00C1183D"/>
    <w:rsid w:val="00C13F9A"/>
    <w:rsid w:val="00C1752D"/>
    <w:rsid w:val="00C27BE5"/>
    <w:rsid w:val="00C51CBA"/>
    <w:rsid w:val="00C72CE1"/>
    <w:rsid w:val="00C772B0"/>
    <w:rsid w:val="00C94189"/>
    <w:rsid w:val="00C94E53"/>
    <w:rsid w:val="00CC783E"/>
    <w:rsid w:val="00CD7593"/>
    <w:rsid w:val="00CE270A"/>
    <w:rsid w:val="00CF6845"/>
    <w:rsid w:val="00D53705"/>
    <w:rsid w:val="00D645D4"/>
    <w:rsid w:val="00D70A2D"/>
    <w:rsid w:val="00D723BF"/>
    <w:rsid w:val="00DA1B7B"/>
    <w:rsid w:val="00DA69DD"/>
    <w:rsid w:val="00DC3B5F"/>
    <w:rsid w:val="00DF2BCE"/>
    <w:rsid w:val="00E00126"/>
    <w:rsid w:val="00E03B6A"/>
    <w:rsid w:val="00E06325"/>
    <w:rsid w:val="00E12859"/>
    <w:rsid w:val="00E12D91"/>
    <w:rsid w:val="00E3357E"/>
    <w:rsid w:val="00E51FE1"/>
    <w:rsid w:val="00E76C4A"/>
    <w:rsid w:val="00E85811"/>
    <w:rsid w:val="00EA7483"/>
    <w:rsid w:val="00EA7B7F"/>
    <w:rsid w:val="00EB3DD4"/>
    <w:rsid w:val="00EB73E2"/>
    <w:rsid w:val="00EC7B55"/>
    <w:rsid w:val="00EE4D84"/>
    <w:rsid w:val="00F01D1B"/>
    <w:rsid w:val="00F15F7D"/>
    <w:rsid w:val="00F2375F"/>
    <w:rsid w:val="00F24C88"/>
    <w:rsid w:val="00F26E03"/>
    <w:rsid w:val="00F35C79"/>
    <w:rsid w:val="00F47E55"/>
    <w:rsid w:val="00F623FD"/>
    <w:rsid w:val="00F85753"/>
    <w:rsid w:val="00FA2E87"/>
    <w:rsid w:val="00FC3018"/>
    <w:rsid w:val="00FE7F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98DA1E"/>
  <w15:docId w15:val="{F2783BC8-487C-4621-BC20-472DCCC8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50B"/>
    <w:pPr>
      <w:spacing w:after="200" w:line="276" w:lineRule="auto"/>
    </w:pPr>
    <w:rPr>
      <w:rFonts w:cs="Calibri"/>
      <w:sz w:val="22"/>
      <w:szCs w:val="22"/>
      <w:lang w:val="en-US" w:eastAsia="en-US"/>
    </w:rPr>
  </w:style>
  <w:style w:type="paragraph" w:styleId="Heading1">
    <w:name w:val="heading 1"/>
    <w:basedOn w:val="Normal"/>
    <w:next w:val="Normal"/>
    <w:link w:val="Heading1Char"/>
    <w:uiPriority w:val="99"/>
    <w:qFormat/>
    <w:rsid w:val="0049550B"/>
    <w:pPr>
      <w:keepNext/>
      <w:jc w:val="center"/>
      <w:outlineLvl w:val="0"/>
    </w:pPr>
    <w:rPr>
      <w:rFonts w:ascii="Georgia" w:hAnsi="Georgia" w:cs="Georgia"/>
      <w:b/>
      <w:bCs/>
      <w:i/>
      <w:iCs/>
      <w:sz w:val="44"/>
      <w:szCs w:val="44"/>
      <w:lang w:val="en-GB"/>
    </w:rPr>
  </w:style>
  <w:style w:type="paragraph" w:styleId="Heading2">
    <w:name w:val="heading 2"/>
    <w:basedOn w:val="Normal"/>
    <w:next w:val="Normal"/>
    <w:link w:val="Heading2Char"/>
    <w:uiPriority w:val="99"/>
    <w:qFormat/>
    <w:rsid w:val="0049550B"/>
    <w:pPr>
      <w:keepNext/>
      <w:autoSpaceDE w:val="0"/>
      <w:autoSpaceDN w:val="0"/>
      <w:adjustRightInd w:val="0"/>
      <w:spacing w:after="0" w:line="240" w:lineRule="auto"/>
      <w:jc w:val="center"/>
      <w:outlineLvl w:val="1"/>
    </w:pPr>
    <w:rPr>
      <w:rFonts w:ascii="Arial" w:eastAsia="Arial Unicode MS" w:hAnsi="Arial" w:cs="Arial"/>
      <w:b/>
      <w:bCs/>
      <w:color w:val="9933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9550B"/>
    <w:rPr>
      <w:rFonts w:ascii="Cambria" w:hAnsi="Cambria" w:cs="Cambria"/>
      <w:b/>
      <w:bCs/>
      <w:kern w:val="32"/>
      <w:sz w:val="32"/>
      <w:szCs w:val="32"/>
    </w:rPr>
  </w:style>
  <w:style w:type="character" w:customStyle="1" w:styleId="Heading2Char">
    <w:name w:val="Heading 2 Char"/>
    <w:link w:val="Heading2"/>
    <w:uiPriority w:val="99"/>
    <w:rsid w:val="0049550B"/>
    <w:rPr>
      <w:rFonts w:ascii="Cambria" w:hAnsi="Cambria" w:cs="Cambria"/>
      <w:b/>
      <w:bCs/>
      <w:i/>
      <w:iCs/>
      <w:sz w:val="28"/>
      <w:szCs w:val="28"/>
    </w:rPr>
  </w:style>
  <w:style w:type="paragraph" w:styleId="BalloonText">
    <w:name w:val="Balloon Text"/>
    <w:basedOn w:val="Normal"/>
    <w:link w:val="BalloonTextChar"/>
    <w:uiPriority w:val="99"/>
    <w:rsid w:val="0049550B"/>
    <w:pPr>
      <w:spacing w:after="0" w:line="240" w:lineRule="auto"/>
    </w:pPr>
    <w:rPr>
      <w:rFonts w:ascii="Tahoma" w:hAnsi="Tahoma" w:cs="Tahoma"/>
      <w:sz w:val="16"/>
      <w:szCs w:val="16"/>
    </w:rPr>
  </w:style>
  <w:style w:type="character" w:customStyle="1" w:styleId="BalloonTextChar">
    <w:name w:val="Balloon Text Char"/>
    <w:link w:val="BalloonText"/>
    <w:uiPriority w:val="99"/>
    <w:rsid w:val="0049550B"/>
    <w:rPr>
      <w:rFonts w:ascii="Tahoma" w:hAnsi="Tahoma" w:cs="Tahoma"/>
      <w:sz w:val="16"/>
      <w:szCs w:val="16"/>
    </w:rPr>
  </w:style>
  <w:style w:type="paragraph" w:styleId="NoSpacing">
    <w:name w:val="No Spacing"/>
    <w:uiPriority w:val="99"/>
    <w:qFormat/>
    <w:rsid w:val="0049550B"/>
    <w:rPr>
      <w:rFonts w:cs="Calibri"/>
      <w:sz w:val="22"/>
      <w:szCs w:val="22"/>
      <w:lang w:val="en-US" w:eastAsia="en-US"/>
    </w:rPr>
  </w:style>
  <w:style w:type="paragraph" w:styleId="Header">
    <w:name w:val="header"/>
    <w:basedOn w:val="Normal"/>
    <w:link w:val="HeaderChar"/>
    <w:uiPriority w:val="99"/>
    <w:rsid w:val="0049550B"/>
    <w:pPr>
      <w:tabs>
        <w:tab w:val="center" w:pos="4153"/>
        <w:tab w:val="right" w:pos="8306"/>
      </w:tabs>
    </w:pPr>
  </w:style>
  <w:style w:type="character" w:customStyle="1" w:styleId="HeaderChar">
    <w:name w:val="Header Char"/>
    <w:link w:val="Header"/>
    <w:uiPriority w:val="99"/>
    <w:rsid w:val="0049550B"/>
    <w:rPr>
      <w:rFonts w:ascii="Calibri" w:hAnsi="Calibri" w:cs="Calibri"/>
    </w:rPr>
  </w:style>
  <w:style w:type="paragraph" w:styleId="Footer">
    <w:name w:val="footer"/>
    <w:basedOn w:val="Normal"/>
    <w:link w:val="FooterChar"/>
    <w:uiPriority w:val="99"/>
    <w:rsid w:val="0049550B"/>
    <w:pPr>
      <w:tabs>
        <w:tab w:val="center" w:pos="4153"/>
        <w:tab w:val="right" w:pos="8306"/>
      </w:tabs>
    </w:pPr>
  </w:style>
  <w:style w:type="character" w:customStyle="1" w:styleId="FooterChar">
    <w:name w:val="Footer Char"/>
    <w:link w:val="Footer"/>
    <w:uiPriority w:val="99"/>
    <w:rsid w:val="0049550B"/>
    <w:rPr>
      <w:rFonts w:ascii="Calibri" w:hAnsi="Calibri" w:cs="Calibri"/>
    </w:rPr>
  </w:style>
  <w:style w:type="paragraph" w:styleId="BodyText">
    <w:name w:val="Body Text"/>
    <w:basedOn w:val="Normal"/>
    <w:link w:val="BodyTextChar"/>
    <w:uiPriority w:val="99"/>
    <w:rsid w:val="0049550B"/>
    <w:pPr>
      <w:spacing w:before="100" w:beforeAutospacing="1" w:after="100" w:afterAutospacing="1" w:line="240" w:lineRule="auto"/>
      <w:jc w:val="center"/>
    </w:pPr>
    <w:rPr>
      <w:rFonts w:ascii="Arial" w:hAnsi="Arial" w:cs="Arial"/>
      <w:b/>
      <w:bCs/>
    </w:rPr>
  </w:style>
  <w:style w:type="character" w:customStyle="1" w:styleId="BodyTextChar">
    <w:name w:val="Body Text Char"/>
    <w:link w:val="BodyText"/>
    <w:uiPriority w:val="99"/>
    <w:rsid w:val="0049550B"/>
    <w:rPr>
      <w:rFonts w:ascii="Calibri" w:hAnsi="Calibri" w:cs="Calibri"/>
    </w:rPr>
  </w:style>
  <w:style w:type="paragraph" w:styleId="NormalWeb">
    <w:name w:val="Normal (Web)"/>
    <w:basedOn w:val="Normal"/>
    <w:uiPriority w:val="99"/>
    <w:rsid w:val="0049550B"/>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Strong">
    <w:name w:val="Strong"/>
    <w:uiPriority w:val="22"/>
    <w:qFormat/>
    <w:rsid w:val="0049550B"/>
    <w:rPr>
      <w:rFonts w:ascii="Times New Roman" w:hAnsi="Times New Roman" w:cs="Times New Roman"/>
      <w:b/>
      <w:bCs/>
    </w:rPr>
  </w:style>
  <w:style w:type="character" w:styleId="Hyperlink">
    <w:name w:val="Hyperlink"/>
    <w:uiPriority w:val="99"/>
    <w:unhideWhenUsed/>
    <w:rsid w:val="00367116"/>
    <w:rPr>
      <w:color w:val="0000FF"/>
      <w:u w:val="single"/>
    </w:rPr>
  </w:style>
  <w:style w:type="paragraph" w:styleId="ListParagraph">
    <w:name w:val="List Paragraph"/>
    <w:basedOn w:val="Normal"/>
    <w:uiPriority w:val="34"/>
    <w:qFormat/>
    <w:rsid w:val="00C94189"/>
    <w:pPr>
      <w:ind w:left="720"/>
      <w:contextualSpacing/>
    </w:pPr>
  </w:style>
  <w:style w:type="paragraph" w:customStyle="1" w:styleId="font8">
    <w:name w:val="font_8"/>
    <w:basedOn w:val="Normal"/>
    <w:rsid w:val="002F4BAA"/>
    <w:pPr>
      <w:spacing w:before="100" w:beforeAutospacing="1" w:after="100" w:afterAutospacing="1"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10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lamourpussweddings.com/priva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enquiry@glamourpussweddings.com" TargetMode="External"/><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9FF3A-59AF-4028-9BC0-9FE3CBECF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3256</Words>
  <Characters>16086</Characters>
  <Application>Microsoft Office Word</Application>
  <DocSecurity>0</DocSecurity>
  <Lines>342</Lines>
  <Paragraphs>144</Paragraphs>
  <ScaleCrop>false</ScaleCrop>
  <HeadingPairs>
    <vt:vector size="2" baseType="variant">
      <vt:variant>
        <vt:lpstr>Title</vt:lpstr>
      </vt:variant>
      <vt:variant>
        <vt:i4>1</vt:i4>
      </vt:variant>
    </vt:vector>
  </HeadingPairs>
  <TitlesOfParts>
    <vt:vector size="1" baseType="lpstr">
      <vt:lpstr/>
    </vt:vector>
  </TitlesOfParts>
  <Company>Glamourpuss</Company>
  <LinksUpToDate>false</LinksUpToDate>
  <CharactersWithSpaces>19198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Glamourpuss weddings</dc:creator>
  <cp:lastModifiedBy>samantha foster</cp:lastModifiedBy>
  <cp:revision>2</cp:revision>
  <cp:lastPrinted>2016-07-01T17:25:00Z</cp:lastPrinted>
  <dcterms:created xsi:type="dcterms:W3CDTF">2025-03-22T14:59:00Z</dcterms:created>
  <dcterms:modified xsi:type="dcterms:W3CDTF">2025-03-22T14:59:00Z</dcterms:modified>
</cp:coreProperties>
</file>